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EEC12" w14:textId="77777777" w:rsidR="004956A5" w:rsidRDefault="004956A5"/>
    <w:tbl>
      <w:tblPr>
        <w:tblpPr w:leftFromText="180" w:rightFromText="180" w:vertAnchor="page" w:horzAnchor="margin" w:tblpXSpec="center" w:tblpY="631"/>
        <w:tblW w:w="10836" w:type="dxa"/>
        <w:tblLook w:val="01E0" w:firstRow="1" w:lastRow="1" w:firstColumn="1" w:lastColumn="1" w:noHBand="0" w:noVBand="0"/>
      </w:tblPr>
      <w:tblGrid>
        <w:gridCol w:w="2088"/>
        <w:gridCol w:w="6840"/>
        <w:gridCol w:w="1908"/>
      </w:tblGrid>
      <w:tr w:rsidR="00863308" w14:paraId="2590875B" w14:textId="77777777" w:rsidTr="00E612AD">
        <w:trPr>
          <w:trHeight w:val="1418"/>
        </w:trPr>
        <w:tc>
          <w:tcPr>
            <w:tcW w:w="2088" w:type="dxa"/>
          </w:tcPr>
          <w:p w14:paraId="70B9B92D" w14:textId="77777777" w:rsidR="00863308" w:rsidRDefault="00863308" w:rsidP="00511DD1">
            <w:r>
              <w:rPr>
                <w:noProof/>
                <w:lang w:eastAsia="en-GB"/>
              </w:rPr>
              <w:drawing>
                <wp:inline distT="0" distB="0" distL="0" distR="0" wp14:anchorId="12DD3011" wp14:editId="06DF0227">
                  <wp:extent cx="1047750" cy="74256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47750" cy="742562"/>
                          </a:xfrm>
                          <a:prstGeom prst="rect">
                            <a:avLst/>
                          </a:prstGeom>
                          <a:noFill/>
                          <a:ln>
                            <a:noFill/>
                          </a:ln>
                        </pic:spPr>
                      </pic:pic>
                    </a:graphicData>
                  </a:graphic>
                </wp:inline>
              </w:drawing>
            </w:r>
          </w:p>
        </w:tc>
        <w:tc>
          <w:tcPr>
            <w:tcW w:w="6840" w:type="dxa"/>
          </w:tcPr>
          <w:p w14:paraId="05A71CDF" w14:textId="77777777" w:rsidR="00863308" w:rsidRPr="00DA68A2" w:rsidRDefault="00863308" w:rsidP="00511DD1">
            <w:pPr>
              <w:rPr>
                <w:sz w:val="16"/>
                <w:szCs w:val="16"/>
              </w:rPr>
            </w:pPr>
          </w:p>
          <w:p w14:paraId="673ED74A" w14:textId="77777777" w:rsidR="00752B49" w:rsidRDefault="00752B49" w:rsidP="00511DD1">
            <w:pPr>
              <w:jc w:val="center"/>
              <w:rPr>
                <w:rFonts w:asciiTheme="minorHAnsi" w:hAnsiTheme="minorHAnsi" w:cstheme="minorHAnsi"/>
              </w:rPr>
            </w:pPr>
          </w:p>
          <w:p w14:paraId="770B5C18" w14:textId="1E2AB3C2" w:rsidR="00863308" w:rsidRPr="00752B49" w:rsidRDefault="00863308" w:rsidP="00511DD1">
            <w:pPr>
              <w:jc w:val="center"/>
              <w:rPr>
                <w:rFonts w:asciiTheme="minorHAnsi" w:hAnsiTheme="minorHAnsi" w:cstheme="minorHAnsi"/>
                <w:sz w:val="28"/>
                <w:szCs w:val="28"/>
              </w:rPr>
            </w:pPr>
            <w:r w:rsidRPr="00752B49">
              <w:rPr>
                <w:rFonts w:asciiTheme="minorHAnsi" w:hAnsiTheme="minorHAnsi" w:cstheme="minorHAnsi"/>
                <w:sz w:val="28"/>
                <w:szCs w:val="28"/>
              </w:rPr>
              <w:t xml:space="preserve">Members of the Council you are </w:t>
            </w:r>
          </w:p>
          <w:p w14:paraId="09D8F0B2" w14:textId="77777777" w:rsidR="00863308" w:rsidRPr="00752B49" w:rsidRDefault="00863308" w:rsidP="00511DD1">
            <w:pPr>
              <w:jc w:val="center"/>
              <w:rPr>
                <w:rFonts w:asciiTheme="minorHAnsi" w:hAnsiTheme="minorHAnsi" w:cstheme="minorHAnsi"/>
                <w:sz w:val="28"/>
                <w:szCs w:val="28"/>
              </w:rPr>
            </w:pPr>
            <w:r w:rsidRPr="00752B49">
              <w:rPr>
                <w:rFonts w:asciiTheme="minorHAnsi" w:hAnsiTheme="minorHAnsi" w:cstheme="minorHAnsi"/>
                <w:sz w:val="28"/>
                <w:szCs w:val="28"/>
              </w:rPr>
              <w:t>hereby summoned to attend a meeting of</w:t>
            </w:r>
          </w:p>
          <w:p w14:paraId="62968666" w14:textId="77777777" w:rsidR="00863308" w:rsidRPr="00DA68A2" w:rsidRDefault="00863308" w:rsidP="00511DD1">
            <w:pPr>
              <w:rPr>
                <w:sz w:val="16"/>
                <w:szCs w:val="16"/>
              </w:rPr>
            </w:pPr>
          </w:p>
        </w:tc>
        <w:tc>
          <w:tcPr>
            <w:tcW w:w="1908" w:type="dxa"/>
          </w:tcPr>
          <w:p w14:paraId="43AED790" w14:textId="346247E5" w:rsidR="00863308" w:rsidRDefault="00863308" w:rsidP="00511DD1"/>
        </w:tc>
      </w:tr>
      <w:tr w:rsidR="00863308" w14:paraId="52264073" w14:textId="77777777" w:rsidTr="00511DD1">
        <w:trPr>
          <w:trHeight w:val="1614"/>
        </w:trPr>
        <w:tc>
          <w:tcPr>
            <w:tcW w:w="10836" w:type="dxa"/>
            <w:gridSpan w:val="3"/>
          </w:tcPr>
          <w:p w14:paraId="34A571F2" w14:textId="29BB15DB" w:rsidR="00863308" w:rsidRPr="00752B49" w:rsidRDefault="00863308" w:rsidP="00E612AD">
            <w:pPr>
              <w:jc w:val="center"/>
              <w:rPr>
                <w:rFonts w:ascii="Georgia" w:hAnsi="Georgia"/>
                <w:b/>
                <w:color w:val="4F6228" w:themeColor="accent3" w:themeShade="80"/>
                <w:sz w:val="44"/>
                <w:szCs w:val="44"/>
              </w:rPr>
            </w:pPr>
            <w:r w:rsidRPr="00752B49">
              <w:rPr>
                <w:rFonts w:ascii="Georgia" w:hAnsi="Georgia"/>
                <w:b/>
                <w:color w:val="4F6228" w:themeColor="accent3" w:themeShade="80"/>
                <w:sz w:val="44"/>
                <w:szCs w:val="44"/>
              </w:rPr>
              <w:t>Kington Town Council</w:t>
            </w:r>
          </w:p>
          <w:p w14:paraId="4A111A1E" w14:textId="77777777" w:rsidR="00863308" w:rsidRPr="00BB3B24" w:rsidRDefault="00863308" w:rsidP="00511DD1">
            <w:pPr>
              <w:jc w:val="center"/>
              <w:rPr>
                <w:rFonts w:ascii="Georgia" w:hAnsi="Georgia"/>
                <w:color w:val="000000"/>
                <w:sz w:val="12"/>
                <w:szCs w:val="12"/>
              </w:rPr>
            </w:pPr>
          </w:p>
          <w:p w14:paraId="0D23DC80" w14:textId="015744C9" w:rsidR="00863308" w:rsidRPr="0092300F" w:rsidRDefault="00863308" w:rsidP="00511DD1">
            <w:pPr>
              <w:jc w:val="center"/>
              <w:rPr>
                <w:rFonts w:asciiTheme="minorHAnsi" w:hAnsiTheme="minorHAnsi" w:cstheme="minorHAnsi"/>
              </w:rPr>
            </w:pPr>
            <w:r w:rsidRPr="0092300F">
              <w:rPr>
                <w:rFonts w:asciiTheme="minorHAnsi" w:hAnsiTheme="minorHAnsi" w:cstheme="minorHAnsi"/>
                <w:color w:val="000000"/>
              </w:rPr>
              <w:t>to be held on</w:t>
            </w:r>
            <w:r w:rsidRPr="0092300F">
              <w:rPr>
                <w:rFonts w:asciiTheme="minorHAnsi" w:hAnsiTheme="minorHAnsi" w:cstheme="minorHAnsi"/>
                <w:color w:val="000000"/>
                <w:sz w:val="44"/>
                <w:szCs w:val="44"/>
              </w:rPr>
              <w:t xml:space="preserve"> </w:t>
            </w:r>
            <w:r w:rsidRPr="0092300F">
              <w:rPr>
                <w:rFonts w:asciiTheme="minorHAnsi" w:hAnsiTheme="minorHAnsi" w:cstheme="minorHAnsi"/>
                <w:b/>
              </w:rPr>
              <w:t xml:space="preserve">Monday </w:t>
            </w:r>
            <w:r w:rsidR="00BD1C97">
              <w:rPr>
                <w:rFonts w:asciiTheme="minorHAnsi" w:hAnsiTheme="minorHAnsi" w:cstheme="minorHAnsi"/>
                <w:b/>
              </w:rPr>
              <w:t>15</w:t>
            </w:r>
            <w:r w:rsidR="00BD1C97" w:rsidRPr="00BD1C97">
              <w:rPr>
                <w:rFonts w:asciiTheme="minorHAnsi" w:hAnsiTheme="minorHAnsi" w:cstheme="minorHAnsi"/>
                <w:b/>
                <w:vertAlign w:val="superscript"/>
              </w:rPr>
              <w:t>th</w:t>
            </w:r>
            <w:r w:rsidR="00BD1C97">
              <w:rPr>
                <w:rFonts w:asciiTheme="minorHAnsi" w:hAnsiTheme="minorHAnsi" w:cstheme="minorHAnsi"/>
                <w:b/>
              </w:rPr>
              <w:t xml:space="preserve"> January 2024</w:t>
            </w:r>
            <w:r w:rsidR="00DE061D">
              <w:rPr>
                <w:rFonts w:asciiTheme="minorHAnsi" w:hAnsiTheme="minorHAnsi" w:cstheme="minorHAnsi"/>
                <w:b/>
              </w:rPr>
              <w:t xml:space="preserve"> at 7.00pm</w:t>
            </w:r>
          </w:p>
          <w:p w14:paraId="33CEC7AF" w14:textId="77777777" w:rsidR="00863308" w:rsidRPr="0092300F" w:rsidRDefault="00863308" w:rsidP="00511DD1">
            <w:pPr>
              <w:jc w:val="center"/>
              <w:rPr>
                <w:rFonts w:asciiTheme="minorHAnsi" w:hAnsiTheme="minorHAnsi" w:cstheme="minorHAnsi"/>
                <w:b/>
                <w:sz w:val="12"/>
                <w:szCs w:val="12"/>
                <w:u w:val="single"/>
              </w:rPr>
            </w:pPr>
          </w:p>
          <w:p w14:paraId="1ECF4C5C" w14:textId="77777777" w:rsidR="00863308" w:rsidRPr="0092300F" w:rsidRDefault="00863308" w:rsidP="00511DD1">
            <w:pPr>
              <w:jc w:val="center"/>
              <w:rPr>
                <w:rFonts w:asciiTheme="minorHAnsi" w:hAnsiTheme="minorHAnsi" w:cstheme="minorHAnsi"/>
              </w:rPr>
            </w:pPr>
            <w:r w:rsidRPr="0092300F">
              <w:rPr>
                <w:rFonts w:asciiTheme="minorHAnsi" w:hAnsiTheme="minorHAnsi" w:cstheme="minorHAnsi"/>
              </w:rPr>
              <w:t xml:space="preserve">at The Old Police Station, Market Hall Street, Kington HR5 3DP  </w:t>
            </w:r>
          </w:p>
          <w:p w14:paraId="11B1195A" w14:textId="77777777" w:rsidR="00863308" w:rsidRPr="00DA68A2" w:rsidRDefault="00863308" w:rsidP="00511DD1">
            <w:pPr>
              <w:jc w:val="center"/>
              <w:rPr>
                <w:rFonts w:ascii="Georgia" w:hAnsi="Georgia"/>
              </w:rPr>
            </w:pPr>
            <w:r w:rsidRPr="0092300F">
              <w:rPr>
                <w:rFonts w:asciiTheme="minorHAnsi" w:hAnsiTheme="minorHAnsi" w:cstheme="minorHAnsi"/>
              </w:rPr>
              <w:t>for the purpose of transacting the following business.</w:t>
            </w:r>
          </w:p>
        </w:tc>
      </w:tr>
      <w:tr w:rsidR="00863308" w14:paraId="6DCAA9B3" w14:textId="77777777" w:rsidTr="00511DD1">
        <w:trPr>
          <w:trHeight w:val="888"/>
        </w:trPr>
        <w:tc>
          <w:tcPr>
            <w:tcW w:w="2088" w:type="dxa"/>
          </w:tcPr>
          <w:p w14:paraId="208362CE" w14:textId="77777777" w:rsidR="00863308" w:rsidRDefault="00863308" w:rsidP="00511DD1"/>
        </w:tc>
        <w:tc>
          <w:tcPr>
            <w:tcW w:w="6840" w:type="dxa"/>
          </w:tcPr>
          <w:p w14:paraId="6B72494E" w14:textId="77777777" w:rsidR="00863308" w:rsidRPr="002864A7" w:rsidRDefault="00863308" w:rsidP="00511DD1">
            <w:pPr>
              <w:rPr>
                <w:sz w:val="4"/>
                <w:szCs w:val="4"/>
              </w:rPr>
            </w:pPr>
          </w:p>
          <w:p w14:paraId="1A7338B0" w14:textId="77777777" w:rsidR="00863308" w:rsidRDefault="00863308" w:rsidP="00511DD1">
            <w:pPr>
              <w:jc w:val="center"/>
              <w:rPr>
                <w:rFonts w:asciiTheme="minorHAnsi" w:hAnsiTheme="minorHAnsi" w:cstheme="minorHAnsi"/>
                <w:sz w:val="28"/>
                <w:szCs w:val="28"/>
                <w:u w:val="single"/>
              </w:rPr>
            </w:pPr>
          </w:p>
          <w:p w14:paraId="51527B72" w14:textId="77777777" w:rsidR="00863308" w:rsidRPr="00BA66C3" w:rsidRDefault="00863308" w:rsidP="00511DD1">
            <w:pPr>
              <w:jc w:val="center"/>
              <w:rPr>
                <w:rFonts w:asciiTheme="minorHAnsi" w:hAnsiTheme="minorHAnsi" w:cstheme="minorHAnsi"/>
                <w:b/>
                <w:sz w:val="28"/>
                <w:szCs w:val="28"/>
              </w:rPr>
            </w:pPr>
            <w:r w:rsidRPr="000076AA">
              <w:rPr>
                <w:rFonts w:asciiTheme="minorHAnsi" w:hAnsiTheme="minorHAnsi" w:cstheme="minorHAnsi"/>
                <w:b/>
                <w:sz w:val="32"/>
                <w:szCs w:val="32"/>
              </w:rPr>
              <w:t>Agenda</w:t>
            </w:r>
          </w:p>
        </w:tc>
        <w:tc>
          <w:tcPr>
            <w:tcW w:w="1908" w:type="dxa"/>
          </w:tcPr>
          <w:p w14:paraId="6456B781" w14:textId="77777777" w:rsidR="00863308" w:rsidRDefault="00863308" w:rsidP="00511DD1"/>
        </w:tc>
      </w:tr>
    </w:tbl>
    <w:p w14:paraId="54251221" w14:textId="77777777" w:rsidR="00752B49" w:rsidRDefault="00752B49" w:rsidP="0024493F">
      <w:pPr>
        <w:rPr>
          <w:rFonts w:asciiTheme="minorHAnsi" w:hAnsiTheme="minorHAnsi" w:cstheme="minorHAnsi"/>
        </w:rPr>
      </w:pPr>
    </w:p>
    <w:p w14:paraId="1FC3C7CA" w14:textId="77777777" w:rsidR="00980F12" w:rsidRDefault="00980F12" w:rsidP="0024493F">
      <w:pPr>
        <w:rPr>
          <w:rFonts w:asciiTheme="minorHAnsi" w:hAnsiTheme="minorHAnsi" w:cstheme="minorHAnsi"/>
        </w:rPr>
      </w:pPr>
    </w:p>
    <w:p w14:paraId="0440B5C8" w14:textId="7C0D27FB" w:rsidR="0024493F" w:rsidRDefault="0024493F" w:rsidP="0024493F">
      <w:pPr>
        <w:rPr>
          <w:rFonts w:asciiTheme="minorHAnsi" w:hAnsiTheme="minorHAnsi" w:cstheme="minorHAnsi"/>
        </w:rPr>
      </w:pPr>
      <w:r w:rsidRPr="0024493F">
        <w:rPr>
          <w:rFonts w:asciiTheme="minorHAnsi" w:hAnsiTheme="minorHAnsi" w:cstheme="minorHAnsi"/>
        </w:rPr>
        <w:t>1.</w:t>
      </w:r>
      <w:r>
        <w:rPr>
          <w:rFonts w:asciiTheme="minorHAnsi" w:hAnsiTheme="minorHAnsi" w:cstheme="minorHAnsi"/>
        </w:rPr>
        <w:tab/>
        <w:t>To receive apologies for absence</w:t>
      </w:r>
      <w:r w:rsidR="00DE061D">
        <w:rPr>
          <w:rFonts w:asciiTheme="minorHAnsi" w:hAnsiTheme="minorHAnsi" w:cstheme="minorHAnsi"/>
        </w:rPr>
        <w:t>, declarations of interest and requests for dispensation</w:t>
      </w:r>
    </w:p>
    <w:p w14:paraId="56E95603" w14:textId="149010D4" w:rsidR="00B55F1A" w:rsidRDefault="00DE061D" w:rsidP="00665248">
      <w:pPr>
        <w:rPr>
          <w:rFonts w:asciiTheme="minorHAnsi" w:hAnsiTheme="minorHAnsi" w:cstheme="minorHAnsi"/>
        </w:rPr>
      </w:pPr>
      <w:r>
        <w:rPr>
          <w:rFonts w:asciiTheme="minorHAnsi" w:hAnsiTheme="minorHAnsi" w:cstheme="minorHAnsi"/>
        </w:rPr>
        <w:t>2</w:t>
      </w:r>
      <w:r w:rsidR="0024493F">
        <w:rPr>
          <w:rFonts w:asciiTheme="minorHAnsi" w:hAnsiTheme="minorHAnsi" w:cstheme="minorHAnsi"/>
        </w:rPr>
        <w:t>.</w:t>
      </w:r>
      <w:r w:rsidR="0024493F">
        <w:rPr>
          <w:rFonts w:asciiTheme="minorHAnsi" w:hAnsiTheme="minorHAnsi" w:cstheme="minorHAnsi"/>
        </w:rPr>
        <w:tab/>
      </w:r>
      <w:r w:rsidR="0047772D" w:rsidRPr="00665248">
        <w:rPr>
          <w:rFonts w:asciiTheme="minorHAnsi" w:hAnsiTheme="minorHAnsi" w:cstheme="minorHAnsi"/>
        </w:rPr>
        <w:t xml:space="preserve">To confirm the </w:t>
      </w:r>
      <w:r w:rsidR="005A6DBB">
        <w:rPr>
          <w:rFonts w:asciiTheme="minorHAnsi" w:hAnsiTheme="minorHAnsi" w:cstheme="minorHAnsi"/>
        </w:rPr>
        <w:t xml:space="preserve">minutes of the meeting held on </w:t>
      </w:r>
      <w:hyperlink r:id="rId10" w:history="1">
        <w:r w:rsidR="00BD1C97" w:rsidRPr="00AD3E7A">
          <w:rPr>
            <w:rStyle w:val="Hyperlink"/>
            <w:rFonts w:asciiTheme="minorHAnsi" w:hAnsiTheme="minorHAnsi" w:cstheme="minorHAnsi"/>
          </w:rPr>
          <w:t>6</w:t>
        </w:r>
        <w:r w:rsidR="00BD1C97" w:rsidRPr="00AD3E7A">
          <w:rPr>
            <w:rStyle w:val="Hyperlink"/>
            <w:rFonts w:asciiTheme="minorHAnsi" w:hAnsiTheme="minorHAnsi" w:cstheme="minorHAnsi"/>
            <w:vertAlign w:val="superscript"/>
          </w:rPr>
          <w:t>th</w:t>
        </w:r>
        <w:r w:rsidR="00BD1C97" w:rsidRPr="00AD3E7A">
          <w:rPr>
            <w:rStyle w:val="Hyperlink"/>
            <w:rFonts w:asciiTheme="minorHAnsi" w:hAnsiTheme="minorHAnsi" w:cstheme="minorHAnsi"/>
          </w:rPr>
          <w:t xml:space="preserve"> November 2024</w:t>
        </w:r>
      </w:hyperlink>
    </w:p>
    <w:p w14:paraId="24F60F06" w14:textId="3021CE75" w:rsidR="0024493F" w:rsidRPr="00B55F1A" w:rsidRDefault="00DE061D" w:rsidP="00B55F1A">
      <w:pPr>
        <w:rPr>
          <w:rFonts w:asciiTheme="minorHAnsi" w:hAnsiTheme="minorHAnsi" w:cstheme="minorHAnsi"/>
        </w:rPr>
      </w:pPr>
      <w:r>
        <w:rPr>
          <w:rFonts w:asciiTheme="minorHAnsi" w:hAnsiTheme="minorHAnsi" w:cstheme="minorHAnsi"/>
        </w:rPr>
        <w:t>3</w:t>
      </w:r>
      <w:r w:rsidR="0024493F" w:rsidRPr="00B55F1A">
        <w:rPr>
          <w:rFonts w:asciiTheme="minorHAnsi" w:hAnsiTheme="minorHAnsi" w:cstheme="minorHAnsi"/>
        </w:rPr>
        <w:t>.</w:t>
      </w:r>
      <w:r w:rsidR="0024493F" w:rsidRPr="00B55F1A">
        <w:rPr>
          <w:rFonts w:asciiTheme="minorHAnsi" w:hAnsiTheme="minorHAnsi" w:cstheme="minorHAnsi"/>
        </w:rPr>
        <w:tab/>
        <w:t>Public participation:</w:t>
      </w:r>
    </w:p>
    <w:p w14:paraId="083DB80C" w14:textId="25E71C02" w:rsidR="00065767" w:rsidRDefault="00626569" w:rsidP="0024493F">
      <w:pPr>
        <w:pStyle w:val="ListParagraph"/>
        <w:numPr>
          <w:ilvl w:val="0"/>
          <w:numId w:val="8"/>
        </w:numPr>
        <w:rPr>
          <w:rFonts w:asciiTheme="minorHAnsi" w:hAnsiTheme="minorHAnsi" w:cstheme="minorHAnsi"/>
        </w:rPr>
      </w:pPr>
      <w:r>
        <w:rPr>
          <w:rFonts w:asciiTheme="minorHAnsi" w:hAnsiTheme="minorHAnsi" w:cstheme="minorHAnsi"/>
        </w:rPr>
        <w:t>P</w:t>
      </w:r>
      <w:r w:rsidR="0024493F">
        <w:rPr>
          <w:rFonts w:asciiTheme="minorHAnsi" w:hAnsiTheme="minorHAnsi" w:cstheme="minorHAnsi"/>
        </w:rPr>
        <w:t>olice report</w:t>
      </w:r>
    </w:p>
    <w:p w14:paraId="0A9C0127" w14:textId="724DB79E" w:rsidR="0024493F" w:rsidRDefault="0024493F" w:rsidP="0024493F">
      <w:pPr>
        <w:pStyle w:val="ListParagraph"/>
        <w:numPr>
          <w:ilvl w:val="0"/>
          <w:numId w:val="8"/>
        </w:numPr>
        <w:rPr>
          <w:rFonts w:asciiTheme="minorHAnsi" w:hAnsiTheme="minorHAnsi" w:cstheme="minorHAnsi"/>
        </w:rPr>
      </w:pPr>
      <w:r>
        <w:rPr>
          <w:rFonts w:asciiTheme="minorHAnsi" w:hAnsiTheme="minorHAnsi" w:cstheme="minorHAnsi"/>
        </w:rPr>
        <w:t>To receive the Ward Councillors Report</w:t>
      </w:r>
    </w:p>
    <w:p w14:paraId="2A8A1A4B" w14:textId="2505D74C" w:rsidR="0024493F" w:rsidRDefault="0024493F" w:rsidP="0024493F">
      <w:pPr>
        <w:pStyle w:val="ListParagraph"/>
        <w:numPr>
          <w:ilvl w:val="0"/>
          <w:numId w:val="8"/>
        </w:numPr>
        <w:rPr>
          <w:rFonts w:asciiTheme="minorHAnsi" w:hAnsiTheme="minorHAnsi" w:cstheme="minorHAnsi"/>
        </w:rPr>
      </w:pPr>
      <w:r>
        <w:rPr>
          <w:rFonts w:asciiTheme="minorHAnsi" w:hAnsiTheme="minorHAnsi" w:cstheme="minorHAnsi"/>
        </w:rPr>
        <w:t>To receive questions from members of the public present</w:t>
      </w:r>
    </w:p>
    <w:p w14:paraId="6C49F0D5" w14:textId="3D2D44AC" w:rsidR="003B5AC9" w:rsidRPr="003B5AC9" w:rsidRDefault="003B5AC9" w:rsidP="003B5AC9">
      <w:pPr>
        <w:ind w:left="720" w:hanging="720"/>
        <w:rPr>
          <w:rFonts w:asciiTheme="minorHAnsi" w:hAnsiTheme="minorHAnsi" w:cstheme="minorHAnsi"/>
        </w:rPr>
      </w:pPr>
      <w:r>
        <w:rPr>
          <w:rFonts w:asciiTheme="minorHAnsi" w:hAnsiTheme="minorHAnsi" w:cstheme="minorHAnsi"/>
        </w:rPr>
        <w:t>4.</w:t>
      </w:r>
      <w:r>
        <w:rPr>
          <w:rFonts w:asciiTheme="minorHAnsi" w:hAnsiTheme="minorHAnsi" w:cstheme="minorHAnsi"/>
        </w:rPr>
        <w:tab/>
        <w:t xml:space="preserve">To consider the </w:t>
      </w:r>
      <w:hyperlink r:id="rId11" w:history="1">
        <w:r w:rsidRPr="001068C5">
          <w:rPr>
            <w:rStyle w:val="Hyperlink"/>
            <w:rFonts w:asciiTheme="minorHAnsi" w:hAnsiTheme="minorHAnsi" w:cstheme="minorHAnsi"/>
          </w:rPr>
          <w:t>co-option</w:t>
        </w:r>
      </w:hyperlink>
      <w:r>
        <w:rPr>
          <w:rFonts w:asciiTheme="minorHAnsi" w:hAnsiTheme="minorHAnsi" w:cstheme="minorHAnsi"/>
        </w:rPr>
        <w:t xml:space="preserve"> of additional Town Councillor</w:t>
      </w:r>
      <w:r w:rsidR="001B5C04">
        <w:rPr>
          <w:rFonts w:asciiTheme="minorHAnsi" w:hAnsiTheme="minorHAnsi" w:cstheme="minorHAnsi"/>
        </w:rPr>
        <w:t>s</w:t>
      </w:r>
      <w:r>
        <w:rPr>
          <w:rFonts w:asciiTheme="minorHAnsi" w:hAnsiTheme="minorHAnsi" w:cstheme="minorHAnsi"/>
        </w:rPr>
        <w:t xml:space="preserve"> to fill </w:t>
      </w:r>
      <w:r w:rsidR="001B5C04">
        <w:rPr>
          <w:rFonts w:asciiTheme="minorHAnsi" w:hAnsiTheme="minorHAnsi" w:cstheme="minorHAnsi"/>
        </w:rPr>
        <w:t>current two vacancies</w:t>
      </w:r>
      <w:r>
        <w:rPr>
          <w:rFonts w:asciiTheme="minorHAnsi" w:hAnsiTheme="minorHAnsi" w:cstheme="minorHAnsi"/>
        </w:rPr>
        <w:t xml:space="preserve"> </w:t>
      </w:r>
    </w:p>
    <w:p w14:paraId="23CD8A8E" w14:textId="6F88044C" w:rsidR="00DE061D" w:rsidRDefault="009025C4" w:rsidP="0011658E">
      <w:pPr>
        <w:rPr>
          <w:rFonts w:asciiTheme="minorHAnsi" w:hAnsiTheme="minorHAnsi" w:cstheme="minorHAnsi"/>
        </w:rPr>
      </w:pPr>
      <w:r>
        <w:rPr>
          <w:rFonts w:asciiTheme="minorHAnsi" w:hAnsiTheme="minorHAnsi" w:cstheme="minorHAnsi"/>
        </w:rPr>
        <w:t>5</w:t>
      </w:r>
      <w:r w:rsidR="00DE061D">
        <w:rPr>
          <w:rFonts w:asciiTheme="minorHAnsi" w:hAnsiTheme="minorHAnsi" w:cstheme="minorHAnsi"/>
        </w:rPr>
        <w:t>.</w:t>
      </w:r>
      <w:r w:rsidR="00DE061D">
        <w:rPr>
          <w:rFonts w:asciiTheme="minorHAnsi" w:hAnsiTheme="minorHAnsi" w:cstheme="minorHAnsi"/>
        </w:rPr>
        <w:tab/>
        <w:t>Mayor’s Report</w:t>
      </w:r>
    </w:p>
    <w:p w14:paraId="6FBAE095" w14:textId="0A2B7BBB" w:rsidR="0011658E" w:rsidRPr="0011658E" w:rsidRDefault="009025C4" w:rsidP="0011658E">
      <w:pPr>
        <w:rPr>
          <w:rFonts w:asciiTheme="minorHAnsi" w:hAnsiTheme="minorHAnsi" w:cstheme="minorHAnsi"/>
        </w:rPr>
      </w:pPr>
      <w:r>
        <w:rPr>
          <w:rFonts w:asciiTheme="minorHAnsi" w:hAnsiTheme="minorHAnsi" w:cstheme="minorHAnsi"/>
        </w:rPr>
        <w:t>6</w:t>
      </w:r>
      <w:r w:rsidR="0011658E">
        <w:rPr>
          <w:rFonts w:asciiTheme="minorHAnsi" w:hAnsiTheme="minorHAnsi" w:cstheme="minorHAnsi"/>
        </w:rPr>
        <w:tab/>
        <w:t>Clerk’s Report</w:t>
      </w:r>
    </w:p>
    <w:p w14:paraId="6B141ECA" w14:textId="5EAC7D30" w:rsidR="008B6834" w:rsidRDefault="009025C4" w:rsidP="008B6834">
      <w:pPr>
        <w:rPr>
          <w:rFonts w:asciiTheme="minorHAnsi" w:hAnsiTheme="minorHAnsi" w:cstheme="minorHAnsi"/>
        </w:rPr>
      </w:pPr>
      <w:r>
        <w:rPr>
          <w:rFonts w:asciiTheme="minorHAnsi" w:hAnsiTheme="minorHAnsi" w:cstheme="minorHAnsi"/>
        </w:rPr>
        <w:t>7</w:t>
      </w:r>
      <w:r w:rsidR="00863308">
        <w:rPr>
          <w:rFonts w:asciiTheme="minorHAnsi" w:hAnsiTheme="minorHAnsi" w:cstheme="minorHAnsi"/>
        </w:rPr>
        <w:t>.</w:t>
      </w:r>
      <w:r w:rsidR="00863308">
        <w:rPr>
          <w:rFonts w:asciiTheme="minorHAnsi" w:hAnsiTheme="minorHAnsi" w:cstheme="minorHAnsi"/>
        </w:rPr>
        <w:tab/>
      </w:r>
      <w:r w:rsidR="008B6834">
        <w:rPr>
          <w:rFonts w:asciiTheme="minorHAnsi" w:hAnsiTheme="minorHAnsi" w:cstheme="minorHAnsi"/>
        </w:rPr>
        <w:t>Financial Matters</w:t>
      </w:r>
    </w:p>
    <w:p w14:paraId="399DA604" w14:textId="77777777" w:rsidR="00383073" w:rsidRDefault="001551B1" w:rsidP="00DE061D">
      <w:pPr>
        <w:pStyle w:val="ListParagraph"/>
        <w:numPr>
          <w:ilvl w:val="0"/>
          <w:numId w:val="16"/>
        </w:numPr>
        <w:rPr>
          <w:rFonts w:asciiTheme="minorHAnsi" w:hAnsiTheme="minorHAnsi" w:cstheme="minorHAnsi"/>
        </w:rPr>
      </w:pPr>
      <w:r>
        <w:rPr>
          <w:rFonts w:asciiTheme="minorHAnsi" w:hAnsiTheme="minorHAnsi" w:cstheme="minorHAnsi"/>
        </w:rPr>
        <w:t xml:space="preserve">To </w:t>
      </w:r>
      <w:r w:rsidR="00383073">
        <w:rPr>
          <w:rFonts w:asciiTheme="minorHAnsi" w:hAnsiTheme="minorHAnsi" w:cstheme="minorHAnsi"/>
        </w:rPr>
        <w:t>agree payments made in December under delegated powers</w:t>
      </w:r>
    </w:p>
    <w:p w14:paraId="2754F628" w14:textId="52171D1C" w:rsidR="001551B1" w:rsidRDefault="00383073" w:rsidP="00DE061D">
      <w:pPr>
        <w:pStyle w:val="ListParagraph"/>
        <w:numPr>
          <w:ilvl w:val="0"/>
          <w:numId w:val="16"/>
        </w:numPr>
        <w:rPr>
          <w:rFonts w:asciiTheme="minorHAnsi" w:hAnsiTheme="minorHAnsi" w:cstheme="minorHAnsi"/>
        </w:rPr>
      </w:pPr>
      <w:r>
        <w:rPr>
          <w:rFonts w:asciiTheme="minorHAnsi" w:hAnsiTheme="minorHAnsi" w:cstheme="minorHAnsi"/>
        </w:rPr>
        <w:t xml:space="preserve">To </w:t>
      </w:r>
      <w:r w:rsidR="001551B1">
        <w:rPr>
          <w:rFonts w:asciiTheme="minorHAnsi" w:hAnsiTheme="minorHAnsi" w:cstheme="minorHAnsi"/>
        </w:rPr>
        <w:t>authorise payments now due</w:t>
      </w:r>
    </w:p>
    <w:p w14:paraId="2AD1A421" w14:textId="7F0679DF" w:rsidR="00363645" w:rsidRDefault="00363645" w:rsidP="00DE061D">
      <w:pPr>
        <w:pStyle w:val="ListParagraph"/>
        <w:numPr>
          <w:ilvl w:val="0"/>
          <w:numId w:val="16"/>
        </w:numPr>
        <w:rPr>
          <w:rFonts w:asciiTheme="minorHAnsi" w:hAnsiTheme="minorHAnsi" w:cstheme="minorHAnsi"/>
        </w:rPr>
      </w:pPr>
      <w:r>
        <w:rPr>
          <w:rFonts w:asciiTheme="minorHAnsi" w:hAnsiTheme="minorHAnsi" w:cstheme="minorHAnsi"/>
        </w:rPr>
        <w:t>To note amounts received since the last meeting</w:t>
      </w:r>
    </w:p>
    <w:p w14:paraId="63FDCD34" w14:textId="5AE00DBB" w:rsidR="00B430DB" w:rsidRDefault="00B430DB" w:rsidP="00DE061D">
      <w:pPr>
        <w:pStyle w:val="ListParagraph"/>
        <w:numPr>
          <w:ilvl w:val="0"/>
          <w:numId w:val="16"/>
        </w:numPr>
        <w:rPr>
          <w:rFonts w:asciiTheme="minorHAnsi" w:hAnsiTheme="minorHAnsi" w:cstheme="minorHAnsi"/>
        </w:rPr>
      </w:pPr>
      <w:r>
        <w:rPr>
          <w:rFonts w:asciiTheme="minorHAnsi" w:hAnsiTheme="minorHAnsi" w:cstheme="minorHAnsi"/>
        </w:rPr>
        <w:t>To consider request from Kington Recreation Ground Trust for payments from the grant award</w:t>
      </w:r>
      <w:r w:rsidR="00C42584">
        <w:rPr>
          <w:rFonts w:asciiTheme="minorHAnsi" w:hAnsiTheme="minorHAnsi" w:cstheme="minorHAnsi"/>
        </w:rPr>
        <w:t>ed</w:t>
      </w:r>
      <w:r>
        <w:rPr>
          <w:rFonts w:asciiTheme="minorHAnsi" w:hAnsiTheme="minorHAnsi" w:cstheme="minorHAnsi"/>
        </w:rPr>
        <w:t xml:space="preserve"> for the </w:t>
      </w:r>
      <w:r w:rsidR="00C42584">
        <w:rPr>
          <w:rFonts w:asciiTheme="minorHAnsi" w:hAnsiTheme="minorHAnsi" w:cstheme="minorHAnsi"/>
        </w:rPr>
        <w:t>current financial year</w:t>
      </w:r>
    </w:p>
    <w:p w14:paraId="600AECBD" w14:textId="0FD95377" w:rsidR="004956A5" w:rsidRDefault="00B1061D" w:rsidP="00F5354F">
      <w:pPr>
        <w:pStyle w:val="ListParagraph"/>
        <w:numPr>
          <w:ilvl w:val="0"/>
          <w:numId w:val="16"/>
        </w:numPr>
        <w:rPr>
          <w:rFonts w:asciiTheme="minorHAnsi" w:hAnsiTheme="minorHAnsi" w:cstheme="minorHAnsi"/>
        </w:rPr>
      </w:pPr>
      <w:r>
        <w:rPr>
          <w:rFonts w:asciiTheme="minorHAnsi" w:hAnsiTheme="minorHAnsi" w:cstheme="minorHAnsi"/>
        </w:rPr>
        <w:t xml:space="preserve">To consider </w:t>
      </w:r>
      <w:r w:rsidR="00F5354F">
        <w:rPr>
          <w:rFonts w:asciiTheme="minorHAnsi" w:hAnsiTheme="minorHAnsi" w:cstheme="minorHAnsi"/>
        </w:rPr>
        <w:t xml:space="preserve">grant </w:t>
      </w:r>
      <w:r>
        <w:rPr>
          <w:rFonts w:asciiTheme="minorHAnsi" w:hAnsiTheme="minorHAnsi" w:cstheme="minorHAnsi"/>
        </w:rPr>
        <w:t xml:space="preserve">request from Kington Recreation Ground Trust </w:t>
      </w:r>
      <w:r w:rsidR="00F5354F">
        <w:rPr>
          <w:rFonts w:asciiTheme="minorHAnsi" w:hAnsiTheme="minorHAnsi" w:cstheme="minorHAnsi"/>
        </w:rPr>
        <w:t>for financial year 2024-5</w:t>
      </w:r>
    </w:p>
    <w:p w14:paraId="60EDD841" w14:textId="77777777" w:rsidR="001068C5" w:rsidRDefault="001068C5" w:rsidP="00DE061D">
      <w:pPr>
        <w:pStyle w:val="ListParagraph"/>
        <w:numPr>
          <w:ilvl w:val="0"/>
          <w:numId w:val="16"/>
        </w:numPr>
        <w:rPr>
          <w:rFonts w:asciiTheme="minorHAnsi" w:hAnsiTheme="minorHAnsi" w:cstheme="minorHAnsi"/>
        </w:rPr>
      </w:pPr>
      <w:r>
        <w:rPr>
          <w:rFonts w:asciiTheme="minorHAnsi" w:hAnsiTheme="minorHAnsi" w:cstheme="minorHAnsi"/>
        </w:rPr>
        <w:t xml:space="preserve">To consider 2024/5 budget </w:t>
      </w:r>
    </w:p>
    <w:p w14:paraId="736906ED" w14:textId="7BA0BFDF" w:rsidR="004112CD" w:rsidRDefault="004112CD" w:rsidP="00DE061D">
      <w:pPr>
        <w:pStyle w:val="ListParagraph"/>
        <w:numPr>
          <w:ilvl w:val="0"/>
          <w:numId w:val="16"/>
        </w:numPr>
        <w:rPr>
          <w:rFonts w:asciiTheme="minorHAnsi" w:hAnsiTheme="minorHAnsi" w:cstheme="minorHAnsi"/>
        </w:rPr>
      </w:pPr>
      <w:r>
        <w:rPr>
          <w:rFonts w:asciiTheme="minorHAnsi" w:hAnsiTheme="minorHAnsi" w:cstheme="minorHAnsi"/>
        </w:rPr>
        <w:t xml:space="preserve">To agree precept request </w:t>
      </w:r>
      <w:r w:rsidR="00C42584">
        <w:rPr>
          <w:rFonts w:asciiTheme="minorHAnsi" w:hAnsiTheme="minorHAnsi" w:cstheme="minorHAnsi"/>
        </w:rPr>
        <w:t xml:space="preserve">to Herefordshire Council </w:t>
      </w:r>
      <w:r>
        <w:rPr>
          <w:rFonts w:asciiTheme="minorHAnsi" w:hAnsiTheme="minorHAnsi" w:cstheme="minorHAnsi"/>
        </w:rPr>
        <w:t>for 2024-5</w:t>
      </w:r>
    </w:p>
    <w:p w14:paraId="09165C27" w14:textId="5179FF1E" w:rsidR="00A40232" w:rsidRDefault="00A40232" w:rsidP="00DE061D">
      <w:pPr>
        <w:pStyle w:val="ListParagraph"/>
        <w:numPr>
          <w:ilvl w:val="0"/>
          <w:numId w:val="16"/>
        </w:numPr>
        <w:rPr>
          <w:rFonts w:asciiTheme="minorHAnsi" w:hAnsiTheme="minorHAnsi" w:cstheme="minorHAnsi"/>
        </w:rPr>
      </w:pPr>
      <w:r>
        <w:rPr>
          <w:rFonts w:asciiTheme="minorHAnsi" w:hAnsiTheme="minorHAnsi" w:cstheme="minorHAnsi"/>
        </w:rPr>
        <w:t>To consider quotation for the renewal of town council insurance policies for the forthcoming year</w:t>
      </w:r>
    </w:p>
    <w:p w14:paraId="08F1875E" w14:textId="515B3342" w:rsidR="00A40232" w:rsidRDefault="00A40232" w:rsidP="00A40232">
      <w:pPr>
        <w:rPr>
          <w:rFonts w:asciiTheme="minorHAnsi" w:hAnsiTheme="minorHAnsi" w:cstheme="minorHAnsi"/>
        </w:rPr>
      </w:pPr>
      <w:r>
        <w:rPr>
          <w:rFonts w:asciiTheme="minorHAnsi" w:hAnsiTheme="minorHAnsi" w:cstheme="minorHAnsi"/>
        </w:rPr>
        <w:t>8.</w:t>
      </w:r>
      <w:r>
        <w:rPr>
          <w:rFonts w:asciiTheme="minorHAnsi" w:hAnsiTheme="minorHAnsi" w:cstheme="minorHAnsi"/>
        </w:rPr>
        <w:tab/>
        <w:t xml:space="preserve">To agree appointment of Tree Warden </w:t>
      </w:r>
    </w:p>
    <w:p w14:paraId="26A43B89" w14:textId="5CCCD71E" w:rsidR="00A40232" w:rsidRDefault="00A40232" w:rsidP="00A40232">
      <w:pPr>
        <w:rPr>
          <w:rFonts w:asciiTheme="minorHAnsi" w:hAnsiTheme="minorHAnsi" w:cstheme="minorHAnsi"/>
        </w:rPr>
      </w:pPr>
      <w:r>
        <w:rPr>
          <w:rFonts w:asciiTheme="minorHAnsi" w:hAnsiTheme="minorHAnsi" w:cstheme="minorHAnsi"/>
        </w:rPr>
        <w:t>9.</w:t>
      </w:r>
      <w:r>
        <w:rPr>
          <w:rFonts w:asciiTheme="minorHAnsi" w:hAnsiTheme="minorHAnsi" w:cstheme="minorHAnsi"/>
        </w:rPr>
        <w:tab/>
        <w:t xml:space="preserve">To consider proposal to support and fund a Festivals Brochure for the Town for 2024 </w:t>
      </w:r>
    </w:p>
    <w:p w14:paraId="07ECFF1B" w14:textId="590D4FF1" w:rsidR="00A40232" w:rsidRDefault="00A40232" w:rsidP="00A40232">
      <w:pPr>
        <w:rPr>
          <w:rFonts w:asciiTheme="minorHAnsi" w:hAnsiTheme="minorHAnsi" w:cstheme="minorHAnsi"/>
        </w:rPr>
      </w:pPr>
      <w:r>
        <w:rPr>
          <w:rFonts w:asciiTheme="minorHAnsi" w:hAnsiTheme="minorHAnsi" w:cstheme="minorHAnsi"/>
        </w:rPr>
        <w:tab/>
        <w:t>at a budget cost of £3,500</w:t>
      </w:r>
    </w:p>
    <w:p w14:paraId="38CF1703" w14:textId="04FDCA9D" w:rsidR="00C42584" w:rsidRPr="00A40232" w:rsidRDefault="00C42584" w:rsidP="00C42584">
      <w:pPr>
        <w:ind w:left="720" w:hanging="720"/>
        <w:rPr>
          <w:rFonts w:asciiTheme="minorHAnsi" w:hAnsiTheme="minorHAnsi" w:cstheme="minorHAnsi"/>
        </w:rPr>
      </w:pPr>
      <w:r>
        <w:rPr>
          <w:rFonts w:asciiTheme="minorHAnsi" w:hAnsiTheme="minorHAnsi" w:cstheme="minorHAnsi"/>
        </w:rPr>
        <w:t>10.</w:t>
      </w:r>
      <w:r>
        <w:rPr>
          <w:rFonts w:asciiTheme="minorHAnsi" w:hAnsiTheme="minorHAnsi" w:cstheme="minorHAnsi"/>
        </w:rPr>
        <w:tab/>
        <w:t>To agree proposal to appoint a working party to discuss and negotiate the supply and installation of Christmas Lights for 2024</w:t>
      </w:r>
    </w:p>
    <w:p w14:paraId="46FA72ED" w14:textId="56A8705F" w:rsidR="00D16BDC" w:rsidRDefault="00937939" w:rsidP="00D129BF">
      <w:pPr>
        <w:rPr>
          <w:rFonts w:asciiTheme="minorHAnsi" w:hAnsiTheme="minorHAnsi" w:cstheme="minorHAnsi"/>
        </w:rPr>
      </w:pPr>
      <w:r>
        <w:rPr>
          <w:rFonts w:asciiTheme="minorHAnsi" w:hAnsiTheme="minorHAnsi" w:cstheme="minorHAnsi"/>
        </w:rPr>
        <w:t>11</w:t>
      </w:r>
      <w:r w:rsidR="005A0AF1">
        <w:rPr>
          <w:rFonts w:asciiTheme="minorHAnsi" w:hAnsiTheme="minorHAnsi" w:cstheme="minorHAnsi"/>
        </w:rPr>
        <w:t>.</w:t>
      </w:r>
      <w:r w:rsidR="005A0AF1">
        <w:rPr>
          <w:rFonts w:asciiTheme="minorHAnsi" w:hAnsiTheme="minorHAnsi" w:cstheme="minorHAnsi"/>
        </w:rPr>
        <w:tab/>
      </w:r>
      <w:r w:rsidR="00D16BDC">
        <w:rPr>
          <w:rFonts w:asciiTheme="minorHAnsi" w:hAnsiTheme="minorHAnsi" w:cstheme="minorHAnsi"/>
        </w:rPr>
        <w:t>Planning Matters</w:t>
      </w:r>
    </w:p>
    <w:p w14:paraId="63885936" w14:textId="123E9EAD" w:rsidR="00D16BDC" w:rsidRDefault="00D16BDC" w:rsidP="005813AC">
      <w:pPr>
        <w:pStyle w:val="ListParagraph"/>
        <w:numPr>
          <w:ilvl w:val="0"/>
          <w:numId w:val="38"/>
        </w:numPr>
        <w:rPr>
          <w:rFonts w:asciiTheme="minorHAnsi" w:hAnsiTheme="minorHAnsi" w:cstheme="minorHAnsi"/>
        </w:rPr>
      </w:pPr>
      <w:r w:rsidRPr="005813AC">
        <w:rPr>
          <w:rFonts w:asciiTheme="minorHAnsi" w:hAnsiTheme="minorHAnsi" w:cstheme="minorHAnsi"/>
        </w:rPr>
        <w:t>To consider response to planning application</w:t>
      </w:r>
      <w:r w:rsidR="00ED44D5">
        <w:rPr>
          <w:rFonts w:asciiTheme="minorHAnsi" w:hAnsiTheme="minorHAnsi" w:cstheme="minorHAnsi"/>
        </w:rPr>
        <w:t>s</w:t>
      </w:r>
      <w:r w:rsidRPr="005813AC">
        <w:rPr>
          <w:rFonts w:asciiTheme="minorHAnsi" w:hAnsiTheme="minorHAnsi" w:cstheme="minorHAnsi"/>
        </w:rPr>
        <w:t>:</w:t>
      </w:r>
    </w:p>
    <w:p w14:paraId="31FFF5C9" w14:textId="3FBCA16B" w:rsidR="002A3707" w:rsidRDefault="002A3707" w:rsidP="002A3707">
      <w:pPr>
        <w:pStyle w:val="ListParagraph"/>
        <w:numPr>
          <w:ilvl w:val="0"/>
          <w:numId w:val="46"/>
        </w:numPr>
        <w:rPr>
          <w:rFonts w:asciiTheme="minorHAnsi" w:hAnsiTheme="minorHAnsi" w:cstheme="minorHAnsi"/>
        </w:rPr>
      </w:pPr>
      <w:r>
        <w:rPr>
          <w:rFonts w:asciiTheme="minorHAnsi" w:hAnsiTheme="minorHAnsi" w:cstheme="minorHAnsi"/>
        </w:rPr>
        <w:t>Ref:</w:t>
      </w:r>
      <w:r>
        <w:rPr>
          <w:rFonts w:asciiTheme="minorHAnsi" w:hAnsiTheme="minorHAnsi" w:cstheme="minorHAnsi"/>
        </w:rPr>
        <w:tab/>
      </w:r>
      <w:r>
        <w:rPr>
          <w:rFonts w:asciiTheme="minorHAnsi" w:hAnsiTheme="minorHAnsi" w:cstheme="minorHAnsi"/>
        </w:rPr>
        <w:tab/>
      </w:r>
      <w:hyperlink r:id="rId12" w:history="1">
        <w:r w:rsidRPr="002A3707">
          <w:rPr>
            <w:rStyle w:val="Hyperlink"/>
            <w:rFonts w:asciiTheme="minorHAnsi" w:hAnsiTheme="minorHAnsi" w:cstheme="minorHAnsi"/>
          </w:rPr>
          <w:t>233561</w:t>
        </w:r>
      </w:hyperlink>
    </w:p>
    <w:p w14:paraId="7E1E4402" w14:textId="01AC17C6" w:rsidR="002A3707" w:rsidRDefault="002A3707" w:rsidP="002A3707">
      <w:pPr>
        <w:pStyle w:val="ListParagraph"/>
        <w:ind w:left="1440"/>
        <w:rPr>
          <w:rFonts w:asciiTheme="minorHAnsi" w:hAnsiTheme="minorHAnsi" w:cstheme="minorHAnsi"/>
        </w:rPr>
      </w:pPr>
      <w:r>
        <w:rPr>
          <w:rFonts w:asciiTheme="minorHAnsi" w:hAnsiTheme="minorHAnsi" w:cstheme="minorHAnsi"/>
        </w:rPr>
        <w:t>Site:</w:t>
      </w:r>
      <w:r>
        <w:rPr>
          <w:rFonts w:asciiTheme="minorHAnsi" w:hAnsiTheme="minorHAnsi" w:cstheme="minorHAnsi"/>
        </w:rPr>
        <w:tab/>
      </w:r>
      <w:r>
        <w:rPr>
          <w:rFonts w:asciiTheme="minorHAnsi" w:hAnsiTheme="minorHAnsi" w:cstheme="minorHAnsi"/>
        </w:rPr>
        <w:tab/>
        <w:t>Oxford Arms, Duke Street, Kington</w:t>
      </w:r>
    </w:p>
    <w:p w14:paraId="47163797" w14:textId="42F28291" w:rsidR="005E085B" w:rsidRDefault="002A3707" w:rsidP="002A3707">
      <w:pPr>
        <w:pStyle w:val="ListParagraph"/>
        <w:ind w:left="2880" w:hanging="1440"/>
        <w:rPr>
          <w:rFonts w:asciiTheme="minorHAnsi" w:hAnsiTheme="minorHAnsi" w:cstheme="minorHAnsi"/>
        </w:rPr>
      </w:pPr>
      <w:r>
        <w:rPr>
          <w:rFonts w:asciiTheme="minorHAnsi" w:hAnsiTheme="minorHAnsi" w:cstheme="minorHAnsi"/>
        </w:rPr>
        <w:t>Dev:</w:t>
      </w:r>
      <w:r>
        <w:rPr>
          <w:rFonts w:asciiTheme="minorHAnsi" w:hAnsiTheme="minorHAnsi" w:cstheme="minorHAnsi"/>
        </w:rPr>
        <w:tab/>
        <w:t>Proposed installation of accessible WC and unisex WC facility at ground floor.  Fire upgrades to existing doors, walls and ceiling.  Mechanical and electrical upgrades.  Formation of new escape corridor.  Removal of faux timber framing to restaurant area</w:t>
      </w:r>
    </w:p>
    <w:p w14:paraId="6C87D69B" w14:textId="77777777" w:rsidR="005E085B" w:rsidRDefault="005E085B">
      <w:pPr>
        <w:rPr>
          <w:rFonts w:asciiTheme="minorHAnsi" w:hAnsiTheme="minorHAnsi" w:cstheme="minorHAnsi"/>
        </w:rPr>
      </w:pPr>
      <w:r>
        <w:rPr>
          <w:rFonts w:asciiTheme="minorHAnsi" w:hAnsiTheme="minorHAnsi" w:cstheme="minorHAnsi"/>
        </w:rPr>
        <w:br w:type="page"/>
      </w:r>
    </w:p>
    <w:p w14:paraId="597A4694" w14:textId="77777777" w:rsidR="002A3707" w:rsidRPr="005813AC" w:rsidRDefault="002A3707" w:rsidP="002A3707">
      <w:pPr>
        <w:pStyle w:val="ListParagraph"/>
        <w:ind w:left="2880" w:hanging="1440"/>
        <w:rPr>
          <w:rFonts w:asciiTheme="minorHAnsi" w:hAnsiTheme="minorHAnsi" w:cstheme="minorHAnsi"/>
        </w:rPr>
      </w:pPr>
    </w:p>
    <w:p w14:paraId="2B8BB5D6" w14:textId="4127D26E" w:rsidR="0029326F" w:rsidRPr="004B539B" w:rsidRDefault="00D27C59" w:rsidP="004B539B">
      <w:pPr>
        <w:pStyle w:val="ListParagraph"/>
        <w:numPr>
          <w:ilvl w:val="0"/>
          <w:numId w:val="38"/>
        </w:numPr>
        <w:rPr>
          <w:rFonts w:asciiTheme="minorHAnsi" w:hAnsiTheme="minorHAnsi" w:cstheme="minorHAnsi"/>
        </w:rPr>
      </w:pPr>
      <w:r>
        <w:rPr>
          <w:rFonts w:asciiTheme="minorHAnsi" w:hAnsiTheme="minorHAnsi" w:cstheme="minorHAnsi"/>
        </w:rPr>
        <w:t>To note recommendation of Planning committee regarding p</w:t>
      </w:r>
      <w:r w:rsidR="00204B21">
        <w:rPr>
          <w:rFonts w:asciiTheme="minorHAnsi" w:hAnsiTheme="minorHAnsi" w:cstheme="minorHAnsi"/>
        </w:rPr>
        <w:t>erceived process issues arising from recent Herefordshire Council licencing committee meeting and</w:t>
      </w:r>
      <w:r w:rsidR="000D50CB">
        <w:rPr>
          <w:rFonts w:asciiTheme="minorHAnsi" w:hAnsiTheme="minorHAnsi" w:cstheme="minorHAnsi"/>
        </w:rPr>
        <w:t xml:space="preserve"> agree</w:t>
      </w:r>
      <w:r w:rsidR="00A40232">
        <w:rPr>
          <w:rFonts w:asciiTheme="minorHAnsi" w:hAnsiTheme="minorHAnsi" w:cstheme="minorHAnsi"/>
        </w:rPr>
        <w:t xml:space="preserve"> any</w:t>
      </w:r>
      <w:r w:rsidR="000D50CB">
        <w:rPr>
          <w:rFonts w:asciiTheme="minorHAnsi" w:hAnsiTheme="minorHAnsi" w:cstheme="minorHAnsi"/>
        </w:rPr>
        <w:t xml:space="preserve"> further action</w:t>
      </w:r>
      <w:r w:rsidR="00204B21">
        <w:rPr>
          <w:rFonts w:asciiTheme="minorHAnsi" w:hAnsiTheme="minorHAnsi" w:cstheme="minorHAnsi"/>
        </w:rPr>
        <w:t xml:space="preserve"> </w:t>
      </w:r>
    </w:p>
    <w:p w14:paraId="0AEE3E30" w14:textId="185B9E88" w:rsidR="006E1250" w:rsidRDefault="00A40232" w:rsidP="005E085B">
      <w:pPr>
        <w:ind w:left="720" w:hanging="720"/>
        <w:rPr>
          <w:rFonts w:asciiTheme="minorHAnsi" w:hAnsiTheme="minorHAnsi" w:cstheme="minorHAnsi"/>
        </w:rPr>
      </w:pPr>
      <w:r>
        <w:rPr>
          <w:rFonts w:asciiTheme="minorHAnsi" w:hAnsiTheme="minorHAnsi" w:cstheme="minorHAnsi"/>
        </w:rPr>
        <w:t>1</w:t>
      </w:r>
      <w:r w:rsidR="00937939">
        <w:rPr>
          <w:rFonts w:asciiTheme="minorHAnsi" w:hAnsiTheme="minorHAnsi" w:cstheme="minorHAnsi"/>
        </w:rPr>
        <w:t>2</w:t>
      </w:r>
      <w:r w:rsidR="00912E32">
        <w:rPr>
          <w:rFonts w:asciiTheme="minorHAnsi" w:hAnsiTheme="minorHAnsi" w:cstheme="minorHAnsi"/>
        </w:rPr>
        <w:tab/>
      </w:r>
      <w:r w:rsidR="009A25E4">
        <w:rPr>
          <w:rFonts w:asciiTheme="minorHAnsi" w:hAnsiTheme="minorHAnsi" w:cstheme="minorHAnsi"/>
        </w:rPr>
        <w:t>Training:</w:t>
      </w:r>
      <w:r w:rsidR="00EB34DC">
        <w:rPr>
          <w:rFonts w:asciiTheme="minorHAnsi" w:hAnsiTheme="minorHAnsi" w:cstheme="minorHAnsi"/>
        </w:rPr>
        <w:t xml:space="preserve">  </w:t>
      </w:r>
      <w:r w:rsidR="00937939">
        <w:rPr>
          <w:rFonts w:asciiTheme="minorHAnsi" w:hAnsiTheme="minorHAnsi" w:cstheme="minorHAnsi"/>
        </w:rPr>
        <w:t xml:space="preserve"> </w:t>
      </w:r>
      <w:r w:rsidR="001A4B4D" w:rsidRPr="002324A1">
        <w:rPr>
          <w:rFonts w:asciiTheme="minorHAnsi" w:hAnsiTheme="minorHAnsi" w:cstheme="minorHAnsi"/>
        </w:rPr>
        <w:t>To consider requests for councillor training</w:t>
      </w:r>
      <w:r w:rsidR="00521105" w:rsidRPr="002324A1">
        <w:rPr>
          <w:rFonts w:asciiTheme="minorHAnsi" w:hAnsiTheme="minorHAnsi" w:cstheme="minorHAnsi"/>
        </w:rPr>
        <w:t>, if any</w:t>
      </w:r>
    </w:p>
    <w:p w14:paraId="0E5FE27F" w14:textId="6B4A0F15" w:rsidR="00912E32" w:rsidRDefault="00912E32" w:rsidP="00912E32">
      <w:pPr>
        <w:rPr>
          <w:rFonts w:asciiTheme="minorHAnsi" w:hAnsiTheme="minorHAnsi" w:cstheme="minorHAnsi"/>
        </w:rPr>
      </w:pPr>
      <w:r>
        <w:rPr>
          <w:rFonts w:asciiTheme="minorHAnsi" w:hAnsiTheme="minorHAnsi" w:cstheme="minorHAnsi"/>
        </w:rPr>
        <w:t>1</w:t>
      </w:r>
      <w:r w:rsidR="00937939">
        <w:rPr>
          <w:rFonts w:asciiTheme="minorHAnsi" w:hAnsiTheme="minorHAnsi" w:cstheme="minorHAnsi"/>
        </w:rPr>
        <w:t>3</w:t>
      </w:r>
      <w:r>
        <w:rPr>
          <w:rFonts w:asciiTheme="minorHAnsi" w:hAnsiTheme="minorHAnsi" w:cstheme="minorHAnsi"/>
        </w:rPr>
        <w:t>.</w:t>
      </w:r>
      <w:r>
        <w:rPr>
          <w:rFonts w:asciiTheme="minorHAnsi" w:hAnsiTheme="minorHAnsi" w:cstheme="minorHAnsi"/>
        </w:rPr>
        <w:tab/>
        <w:t>Future Committee meetings</w:t>
      </w:r>
    </w:p>
    <w:p w14:paraId="4A88101A" w14:textId="016A6804" w:rsidR="00912E32" w:rsidRPr="002324A1" w:rsidRDefault="00912E32" w:rsidP="00912E32">
      <w:pPr>
        <w:rPr>
          <w:rFonts w:asciiTheme="minorHAnsi" w:hAnsiTheme="minorHAnsi" w:cstheme="minorHAnsi"/>
        </w:rPr>
      </w:pPr>
      <w:r>
        <w:rPr>
          <w:rFonts w:asciiTheme="minorHAnsi" w:hAnsiTheme="minorHAnsi" w:cstheme="minorHAnsi"/>
        </w:rPr>
        <w:tab/>
        <w:t>To agree updated committee meeting schedule for the remainder of 2023/4</w:t>
      </w:r>
    </w:p>
    <w:p w14:paraId="242C594E" w14:textId="6BEFCCAE" w:rsidR="00863308" w:rsidRDefault="00C269AC" w:rsidP="00863308">
      <w:pPr>
        <w:ind w:left="720" w:hanging="720"/>
        <w:rPr>
          <w:rFonts w:asciiTheme="minorHAnsi" w:hAnsiTheme="minorHAnsi" w:cstheme="minorHAnsi"/>
        </w:rPr>
      </w:pPr>
      <w:r>
        <w:rPr>
          <w:rFonts w:asciiTheme="minorHAnsi" w:hAnsiTheme="minorHAnsi" w:cstheme="minorHAnsi"/>
        </w:rPr>
        <w:t>1</w:t>
      </w:r>
      <w:r w:rsidR="00937939">
        <w:rPr>
          <w:rFonts w:asciiTheme="minorHAnsi" w:hAnsiTheme="minorHAnsi" w:cstheme="minorHAnsi"/>
        </w:rPr>
        <w:t>4</w:t>
      </w:r>
      <w:r w:rsidR="000E144F">
        <w:rPr>
          <w:rFonts w:asciiTheme="minorHAnsi" w:hAnsiTheme="minorHAnsi" w:cstheme="minorHAnsi"/>
        </w:rPr>
        <w:t>.</w:t>
      </w:r>
      <w:r w:rsidR="008D062B">
        <w:rPr>
          <w:rFonts w:asciiTheme="minorHAnsi" w:hAnsiTheme="minorHAnsi" w:cstheme="minorHAnsi"/>
        </w:rPr>
        <w:tab/>
      </w:r>
      <w:r w:rsidR="00863308">
        <w:rPr>
          <w:rFonts w:asciiTheme="minorHAnsi" w:hAnsiTheme="minorHAnsi" w:cstheme="minorHAnsi"/>
        </w:rPr>
        <w:t>To note reports from Committees</w:t>
      </w:r>
      <w:r w:rsidR="00636618">
        <w:rPr>
          <w:rFonts w:asciiTheme="minorHAnsi" w:hAnsiTheme="minorHAnsi" w:cstheme="minorHAnsi"/>
        </w:rPr>
        <w:t>:</w:t>
      </w:r>
    </w:p>
    <w:p w14:paraId="6E61C261" w14:textId="529B9E3F" w:rsidR="00912E32" w:rsidRDefault="000E144F" w:rsidP="00912E32">
      <w:pPr>
        <w:pStyle w:val="ListParagraph"/>
        <w:numPr>
          <w:ilvl w:val="0"/>
          <w:numId w:val="39"/>
        </w:numPr>
        <w:rPr>
          <w:rFonts w:asciiTheme="minorHAnsi" w:hAnsiTheme="minorHAnsi" w:cstheme="minorHAnsi"/>
        </w:rPr>
      </w:pPr>
      <w:r>
        <w:rPr>
          <w:rFonts w:asciiTheme="minorHAnsi" w:hAnsiTheme="minorHAnsi" w:cstheme="minorHAnsi"/>
        </w:rPr>
        <w:t xml:space="preserve">Planning Committee held </w:t>
      </w:r>
      <w:r w:rsidR="00CE3A8C">
        <w:rPr>
          <w:rFonts w:asciiTheme="minorHAnsi" w:hAnsiTheme="minorHAnsi" w:cstheme="minorHAnsi"/>
        </w:rPr>
        <w:t xml:space="preserve">on </w:t>
      </w:r>
      <w:hyperlink r:id="rId13" w:history="1">
        <w:r w:rsidR="00CE3A8C" w:rsidRPr="00CE3A8C">
          <w:rPr>
            <w:rStyle w:val="Hyperlink"/>
            <w:rFonts w:asciiTheme="minorHAnsi" w:hAnsiTheme="minorHAnsi" w:cstheme="minorHAnsi"/>
          </w:rPr>
          <w:t>18</w:t>
        </w:r>
        <w:r w:rsidR="00CE3A8C" w:rsidRPr="00CE3A8C">
          <w:rPr>
            <w:rStyle w:val="Hyperlink"/>
            <w:rFonts w:asciiTheme="minorHAnsi" w:hAnsiTheme="minorHAnsi" w:cstheme="minorHAnsi"/>
            <w:vertAlign w:val="superscript"/>
          </w:rPr>
          <w:t>th</w:t>
        </w:r>
        <w:r w:rsidR="00CE3A8C" w:rsidRPr="00CE3A8C">
          <w:rPr>
            <w:rStyle w:val="Hyperlink"/>
            <w:rFonts w:asciiTheme="minorHAnsi" w:hAnsiTheme="minorHAnsi" w:cstheme="minorHAnsi"/>
          </w:rPr>
          <w:t xml:space="preserve"> December 2023</w:t>
        </w:r>
      </w:hyperlink>
    </w:p>
    <w:p w14:paraId="63A81A84" w14:textId="49B31D04" w:rsidR="00CE3A8C" w:rsidRDefault="00CE3A8C" w:rsidP="00912E32">
      <w:pPr>
        <w:pStyle w:val="ListParagraph"/>
        <w:numPr>
          <w:ilvl w:val="0"/>
          <w:numId w:val="39"/>
        </w:numPr>
        <w:rPr>
          <w:rFonts w:asciiTheme="minorHAnsi" w:hAnsiTheme="minorHAnsi" w:cstheme="minorHAnsi"/>
        </w:rPr>
      </w:pPr>
      <w:r>
        <w:rPr>
          <w:rFonts w:asciiTheme="minorHAnsi" w:hAnsiTheme="minorHAnsi" w:cstheme="minorHAnsi"/>
        </w:rPr>
        <w:t>Services Committee held on 18</w:t>
      </w:r>
      <w:r w:rsidRPr="00CE3A8C">
        <w:rPr>
          <w:rFonts w:asciiTheme="minorHAnsi" w:hAnsiTheme="minorHAnsi" w:cstheme="minorHAnsi"/>
          <w:vertAlign w:val="superscript"/>
        </w:rPr>
        <w:t>th</w:t>
      </w:r>
      <w:r>
        <w:rPr>
          <w:rFonts w:asciiTheme="minorHAnsi" w:hAnsiTheme="minorHAnsi" w:cstheme="minorHAnsi"/>
        </w:rPr>
        <w:t xml:space="preserve"> December 2023 was inquorate.</w:t>
      </w:r>
    </w:p>
    <w:p w14:paraId="204DFFC9" w14:textId="3EC50CB5" w:rsidR="00B00CAC" w:rsidRPr="00912E32" w:rsidRDefault="00912E32" w:rsidP="00912E32">
      <w:pPr>
        <w:rPr>
          <w:rFonts w:asciiTheme="minorHAnsi" w:hAnsiTheme="minorHAnsi" w:cstheme="minorHAnsi"/>
        </w:rPr>
      </w:pPr>
      <w:r>
        <w:rPr>
          <w:rFonts w:asciiTheme="minorHAnsi" w:hAnsiTheme="minorHAnsi" w:cstheme="minorHAnsi"/>
        </w:rPr>
        <w:t>1</w:t>
      </w:r>
      <w:r w:rsidR="00937939">
        <w:rPr>
          <w:rFonts w:asciiTheme="minorHAnsi" w:hAnsiTheme="minorHAnsi" w:cstheme="minorHAnsi"/>
        </w:rPr>
        <w:t>5</w:t>
      </w:r>
      <w:r w:rsidR="00451F6B" w:rsidRPr="00912E32">
        <w:rPr>
          <w:rFonts w:asciiTheme="minorHAnsi" w:hAnsiTheme="minorHAnsi" w:cstheme="minorHAnsi"/>
        </w:rPr>
        <w:t>.</w:t>
      </w:r>
      <w:r w:rsidR="00451F6B" w:rsidRPr="00912E32">
        <w:rPr>
          <w:rFonts w:asciiTheme="minorHAnsi" w:hAnsiTheme="minorHAnsi" w:cstheme="minorHAnsi"/>
        </w:rPr>
        <w:tab/>
      </w:r>
      <w:r w:rsidR="00B00CAC" w:rsidRPr="00912E32">
        <w:rPr>
          <w:rFonts w:asciiTheme="minorHAnsi" w:hAnsiTheme="minorHAnsi" w:cstheme="minorHAnsi"/>
        </w:rPr>
        <w:t>Information only item:  Reports from councillor</w:t>
      </w:r>
      <w:r w:rsidR="0013797E" w:rsidRPr="00912E32">
        <w:rPr>
          <w:rFonts w:asciiTheme="minorHAnsi" w:hAnsiTheme="minorHAnsi" w:cstheme="minorHAnsi"/>
        </w:rPr>
        <w:t>s</w:t>
      </w:r>
    </w:p>
    <w:p w14:paraId="0C8A51E2" w14:textId="1AB941DB" w:rsidR="00636618" w:rsidRDefault="00912E32" w:rsidP="00863308">
      <w:pPr>
        <w:ind w:left="720" w:hanging="720"/>
        <w:rPr>
          <w:rFonts w:asciiTheme="minorHAnsi" w:hAnsiTheme="minorHAnsi" w:cstheme="minorHAnsi"/>
        </w:rPr>
      </w:pPr>
      <w:r>
        <w:rPr>
          <w:rFonts w:asciiTheme="minorHAnsi" w:hAnsiTheme="minorHAnsi" w:cstheme="minorHAnsi"/>
        </w:rPr>
        <w:t>1</w:t>
      </w:r>
      <w:r w:rsidR="00937939">
        <w:rPr>
          <w:rFonts w:asciiTheme="minorHAnsi" w:hAnsiTheme="minorHAnsi" w:cstheme="minorHAnsi"/>
        </w:rPr>
        <w:t>6</w:t>
      </w:r>
      <w:r w:rsidR="00980F12">
        <w:rPr>
          <w:rFonts w:asciiTheme="minorHAnsi" w:hAnsiTheme="minorHAnsi" w:cstheme="minorHAnsi"/>
        </w:rPr>
        <w:t>.</w:t>
      </w:r>
      <w:r w:rsidR="00CD4D2F">
        <w:rPr>
          <w:rFonts w:asciiTheme="minorHAnsi" w:hAnsiTheme="minorHAnsi" w:cstheme="minorHAnsi"/>
        </w:rPr>
        <w:tab/>
      </w:r>
      <w:r w:rsidR="00636618">
        <w:rPr>
          <w:rFonts w:asciiTheme="minorHAnsi" w:hAnsiTheme="minorHAnsi" w:cstheme="minorHAnsi"/>
        </w:rPr>
        <w:t xml:space="preserve">Items for the next agenda </w:t>
      </w:r>
      <w:r w:rsidR="00C269AC">
        <w:rPr>
          <w:rFonts w:asciiTheme="minorHAnsi" w:hAnsiTheme="minorHAnsi" w:cstheme="minorHAnsi"/>
        </w:rPr>
        <w:t>and date and time of next meeting</w:t>
      </w:r>
    </w:p>
    <w:p w14:paraId="0BFFD64F" w14:textId="7216A79B" w:rsidR="00B553FC" w:rsidRDefault="00B553FC" w:rsidP="0013797E">
      <w:pPr>
        <w:ind w:left="720" w:hanging="720"/>
        <w:rPr>
          <w:rFonts w:asciiTheme="minorHAnsi" w:hAnsiTheme="minorHAnsi" w:cstheme="minorHAnsi"/>
        </w:rPr>
      </w:pPr>
    </w:p>
    <w:p w14:paraId="4A40C657" w14:textId="77777777" w:rsidR="00BE4CEE" w:rsidRDefault="00BE4CEE" w:rsidP="00600C45">
      <w:pPr>
        <w:tabs>
          <w:tab w:val="left" w:pos="540"/>
          <w:tab w:val="left" w:pos="1080"/>
        </w:tabs>
        <w:jc w:val="right"/>
        <w:rPr>
          <w:rFonts w:asciiTheme="minorHAnsi" w:hAnsiTheme="minorHAnsi" w:cstheme="minorHAnsi"/>
        </w:rPr>
      </w:pPr>
    </w:p>
    <w:p w14:paraId="6B90B164" w14:textId="77777777" w:rsidR="00BE4CEE" w:rsidRDefault="00BE4CEE" w:rsidP="00600C45">
      <w:pPr>
        <w:tabs>
          <w:tab w:val="left" w:pos="540"/>
          <w:tab w:val="left" w:pos="1080"/>
        </w:tabs>
        <w:jc w:val="right"/>
        <w:rPr>
          <w:rFonts w:asciiTheme="minorHAnsi" w:hAnsiTheme="minorHAnsi" w:cstheme="minorHAnsi"/>
          <w:sz w:val="20"/>
          <w:szCs w:val="20"/>
        </w:rPr>
      </w:pPr>
      <w:r w:rsidRPr="00BE4CEE">
        <w:rPr>
          <w:rFonts w:asciiTheme="minorHAnsi" w:hAnsiTheme="minorHAnsi" w:cstheme="minorHAnsi"/>
          <w:sz w:val="20"/>
          <w:szCs w:val="20"/>
        </w:rPr>
        <w:t xml:space="preserve">Issued by:  </w:t>
      </w:r>
    </w:p>
    <w:p w14:paraId="01F781F7" w14:textId="07769722" w:rsidR="00600C45" w:rsidRDefault="00BE4CEE" w:rsidP="00600C45">
      <w:pPr>
        <w:tabs>
          <w:tab w:val="left" w:pos="540"/>
          <w:tab w:val="left" w:pos="1080"/>
        </w:tabs>
        <w:jc w:val="right"/>
        <w:rPr>
          <w:rFonts w:asciiTheme="minorHAnsi" w:hAnsiTheme="minorHAnsi" w:cstheme="minorHAnsi"/>
          <w:sz w:val="20"/>
          <w:szCs w:val="20"/>
        </w:rPr>
      </w:pPr>
      <w:r w:rsidRPr="00BE4CEE">
        <w:rPr>
          <w:rFonts w:asciiTheme="minorHAnsi" w:hAnsiTheme="minorHAnsi" w:cstheme="minorHAnsi"/>
          <w:sz w:val="20"/>
          <w:szCs w:val="20"/>
        </w:rPr>
        <w:t xml:space="preserve">Liz Kelso, </w:t>
      </w:r>
      <w:r w:rsidR="00600C45" w:rsidRPr="00BE4CEE">
        <w:rPr>
          <w:rFonts w:asciiTheme="minorHAnsi" w:hAnsiTheme="minorHAnsi" w:cstheme="minorHAnsi"/>
          <w:sz w:val="20"/>
          <w:szCs w:val="20"/>
        </w:rPr>
        <w:t>Clerk, Kington Town Council</w:t>
      </w:r>
    </w:p>
    <w:p w14:paraId="7BC1FC8F" w14:textId="3C9A5333" w:rsidR="00BE4CEE" w:rsidRPr="00BE4CEE" w:rsidRDefault="00BE4CEE" w:rsidP="00600C45">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Tel:  01544 239098 or mobile:  07483914485</w:t>
      </w:r>
    </w:p>
    <w:p w14:paraId="51B55876" w14:textId="73E7EA27" w:rsidR="006F141F" w:rsidRPr="00BE4CEE" w:rsidRDefault="00600C45" w:rsidP="00BE4CEE">
      <w:pPr>
        <w:tabs>
          <w:tab w:val="left" w:pos="540"/>
          <w:tab w:val="left" w:pos="1080"/>
        </w:tabs>
        <w:jc w:val="right"/>
        <w:rPr>
          <w:rStyle w:val="Hyperlink"/>
          <w:rFonts w:asciiTheme="minorHAnsi" w:hAnsiTheme="minorHAnsi" w:cstheme="minorHAnsi"/>
          <w:sz w:val="20"/>
          <w:szCs w:val="20"/>
        </w:rPr>
      </w:pPr>
      <w:r w:rsidRPr="00BE4CEE">
        <w:rPr>
          <w:rFonts w:asciiTheme="minorHAnsi" w:hAnsiTheme="minorHAnsi" w:cstheme="minorHAnsi"/>
          <w:sz w:val="20"/>
          <w:szCs w:val="20"/>
        </w:rPr>
        <w:t xml:space="preserve">Email:  </w:t>
      </w:r>
      <w:hyperlink r:id="rId14" w:history="1">
        <w:r w:rsidRPr="00BE4CEE">
          <w:rPr>
            <w:rStyle w:val="Hyperlink"/>
            <w:rFonts w:asciiTheme="minorHAnsi" w:hAnsiTheme="minorHAnsi" w:cstheme="minorHAnsi"/>
            <w:sz w:val="20"/>
            <w:szCs w:val="20"/>
          </w:rPr>
          <w:t>clerk@kingtontowncouncil.gov.uk</w:t>
        </w:r>
      </w:hyperlink>
    </w:p>
    <w:p w14:paraId="085B689D" w14:textId="74CB51ED" w:rsidR="00BE4CEE" w:rsidRPr="00BE4CEE" w:rsidRDefault="00887E54" w:rsidP="00BE4CEE">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10.1.2024</w:t>
      </w:r>
    </w:p>
    <w:p w14:paraId="32B4A44B" w14:textId="77777777" w:rsidR="006F141F" w:rsidRPr="0024493F" w:rsidRDefault="006F141F" w:rsidP="0092300F">
      <w:pPr>
        <w:tabs>
          <w:tab w:val="left" w:pos="540"/>
          <w:tab w:val="left" w:pos="1080"/>
        </w:tabs>
        <w:rPr>
          <w:rFonts w:asciiTheme="minorHAnsi" w:hAnsiTheme="minorHAnsi" w:cstheme="minorHAnsi"/>
        </w:rPr>
      </w:pPr>
    </w:p>
    <w:p w14:paraId="00113E15" w14:textId="28F23274" w:rsidR="00600C45" w:rsidRDefault="00600C45" w:rsidP="0092300F">
      <w:pPr>
        <w:tabs>
          <w:tab w:val="left" w:pos="540"/>
          <w:tab w:val="left" w:pos="1080"/>
        </w:tabs>
        <w:rPr>
          <w:rFonts w:asciiTheme="minorHAnsi" w:hAnsiTheme="minorHAnsi" w:cstheme="minorHAnsi"/>
          <w:b/>
          <w:i/>
        </w:rPr>
      </w:pPr>
      <w:r w:rsidRPr="00863308">
        <w:rPr>
          <w:rFonts w:asciiTheme="minorHAnsi" w:hAnsiTheme="minorHAnsi" w:cstheme="minorHAnsi"/>
          <w:b/>
          <w:i/>
        </w:rPr>
        <w:t>Members of the public are welcome to attend meetings of the Town Council and may, at the discretion of the Chairman, speak on some agenda items.  For further information on council procedures please speak to the clerk</w:t>
      </w:r>
      <w:r w:rsidR="00BE4CEE">
        <w:rPr>
          <w:rFonts w:asciiTheme="minorHAnsi" w:hAnsiTheme="minorHAnsi" w:cstheme="minorHAnsi"/>
          <w:b/>
          <w:i/>
        </w:rPr>
        <w:t>.</w:t>
      </w:r>
    </w:p>
    <w:p w14:paraId="7E1BDAA5" w14:textId="77777777" w:rsidR="005257B0" w:rsidRDefault="005257B0" w:rsidP="0092300F">
      <w:pPr>
        <w:tabs>
          <w:tab w:val="left" w:pos="540"/>
          <w:tab w:val="left" w:pos="1080"/>
        </w:tabs>
        <w:rPr>
          <w:rFonts w:asciiTheme="minorHAnsi" w:hAnsiTheme="minorHAnsi" w:cstheme="minorHAnsi"/>
          <w:b/>
          <w:i/>
        </w:rPr>
      </w:pPr>
    </w:p>
    <w:p w14:paraId="341D2A34" w14:textId="63A411A6" w:rsidR="00BE4CEE" w:rsidRPr="00863308" w:rsidRDefault="00BE4CEE" w:rsidP="0092300F">
      <w:pPr>
        <w:tabs>
          <w:tab w:val="left" w:pos="540"/>
          <w:tab w:val="left" w:pos="1080"/>
        </w:tabs>
        <w:rPr>
          <w:rFonts w:asciiTheme="minorHAnsi" w:hAnsiTheme="minorHAnsi" w:cstheme="minorHAnsi"/>
          <w:b/>
        </w:rPr>
      </w:pPr>
      <w:r>
        <w:rPr>
          <w:rFonts w:asciiTheme="minorHAnsi" w:hAnsiTheme="minorHAnsi" w:cstheme="minorHAnsi"/>
          <w:b/>
          <w:i/>
        </w:rPr>
        <w:t xml:space="preserve">In the interests of the health and </w:t>
      </w:r>
      <w:r w:rsidR="00AE6363">
        <w:rPr>
          <w:rFonts w:asciiTheme="minorHAnsi" w:hAnsiTheme="minorHAnsi" w:cstheme="minorHAnsi"/>
          <w:b/>
          <w:i/>
        </w:rPr>
        <w:t>well-being</w:t>
      </w:r>
      <w:r>
        <w:rPr>
          <w:rFonts w:asciiTheme="minorHAnsi" w:hAnsiTheme="minorHAnsi" w:cstheme="minorHAnsi"/>
          <w:b/>
          <w:i/>
        </w:rPr>
        <w:t xml:space="preserve"> of councillors, staff and members of the public in attendance, please do not attend this meeting if you </w:t>
      </w:r>
      <w:r w:rsidR="00AE6363">
        <w:rPr>
          <w:rFonts w:asciiTheme="minorHAnsi" w:hAnsiTheme="minorHAnsi" w:cstheme="minorHAnsi"/>
          <w:b/>
          <w:i/>
        </w:rPr>
        <w:t xml:space="preserve">or a member of your immediate household </w:t>
      </w:r>
      <w:r>
        <w:rPr>
          <w:rFonts w:asciiTheme="minorHAnsi" w:hAnsiTheme="minorHAnsi" w:cstheme="minorHAnsi"/>
          <w:b/>
          <w:i/>
        </w:rPr>
        <w:t>are unwell</w:t>
      </w:r>
      <w:r w:rsidR="00AE6363">
        <w:rPr>
          <w:rFonts w:asciiTheme="minorHAnsi" w:hAnsiTheme="minorHAnsi" w:cstheme="minorHAnsi"/>
          <w:b/>
          <w:i/>
        </w:rPr>
        <w:t xml:space="preserve">, </w:t>
      </w:r>
      <w:r>
        <w:rPr>
          <w:rFonts w:asciiTheme="minorHAnsi" w:hAnsiTheme="minorHAnsi" w:cstheme="minorHAnsi"/>
          <w:b/>
          <w:i/>
        </w:rPr>
        <w:t xml:space="preserve"> whether or not you have tested positive for covid. </w:t>
      </w:r>
    </w:p>
    <w:sectPr w:rsidR="00BE4CEE" w:rsidRPr="00863308" w:rsidSect="00BE4CEE">
      <w:footerReference w:type="first" r:id="rId15"/>
      <w:pgSz w:w="11906" w:h="16838" w:code="9"/>
      <w:pgMar w:top="992" w:right="1259" w:bottom="181" w:left="125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EB516" w14:textId="77777777" w:rsidR="009B3F25" w:rsidRDefault="009B3F25" w:rsidP="001A7C01">
      <w:r>
        <w:separator/>
      </w:r>
    </w:p>
  </w:endnote>
  <w:endnote w:type="continuationSeparator" w:id="0">
    <w:p w14:paraId="49579DFD" w14:textId="77777777" w:rsidR="009B3F25" w:rsidRDefault="009B3F25" w:rsidP="001A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833456562"/>
      <w:docPartObj>
        <w:docPartGallery w:val="Page Numbers (Bottom of Page)"/>
        <w:docPartUnique/>
      </w:docPartObj>
    </w:sdtPr>
    <w:sdtEndPr/>
    <w:sdtContent>
      <w:sdt>
        <w:sdtPr>
          <w:rPr>
            <w:rFonts w:asciiTheme="minorHAnsi" w:hAnsiTheme="minorHAnsi" w:cstheme="minorHAnsi"/>
            <w:sz w:val="20"/>
            <w:szCs w:val="20"/>
          </w:rPr>
          <w:id w:val="-1705238520"/>
          <w:docPartObj>
            <w:docPartGallery w:val="Page Numbers (Top of Page)"/>
            <w:docPartUnique/>
          </w:docPartObj>
        </w:sdtPr>
        <w:sdtEndPr/>
        <w:sdtContent>
          <w:p w14:paraId="751ECB64" w14:textId="1B9BAFBC" w:rsidR="00193CB2" w:rsidRPr="00193CB2" w:rsidRDefault="00193CB2" w:rsidP="00193CB2">
            <w:pPr>
              <w:pStyle w:val="Footer"/>
              <w:jc w:val="right"/>
              <w:rPr>
                <w:rFonts w:asciiTheme="minorHAnsi" w:hAnsiTheme="minorHAnsi" w:cstheme="minorHAnsi"/>
                <w:sz w:val="20"/>
                <w:szCs w:val="20"/>
              </w:rPr>
            </w:pPr>
            <w:r w:rsidRPr="00193CB2">
              <w:rPr>
                <w:rFonts w:asciiTheme="minorHAnsi" w:hAnsiTheme="minorHAnsi" w:cstheme="minorHAnsi"/>
                <w:sz w:val="20"/>
                <w:szCs w:val="20"/>
              </w:rPr>
              <w:t xml:space="preserve">Page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PAGE </w:instrText>
            </w:r>
            <w:r w:rsidRPr="00193CB2">
              <w:rPr>
                <w:rFonts w:asciiTheme="minorHAnsi" w:hAnsiTheme="minorHAnsi" w:cstheme="minorHAnsi"/>
                <w:b/>
                <w:bCs/>
                <w:sz w:val="20"/>
                <w:szCs w:val="20"/>
              </w:rPr>
              <w:fldChar w:fldCharType="separate"/>
            </w:r>
            <w:r w:rsidR="00604827">
              <w:rPr>
                <w:rFonts w:asciiTheme="minorHAnsi" w:hAnsiTheme="minorHAnsi" w:cstheme="minorHAnsi"/>
                <w:b/>
                <w:bCs/>
                <w:noProof/>
                <w:sz w:val="20"/>
                <w:szCs w:val="20"/>
              </w:rPr>
              <w:t>1</w:t>
            </w:r>
            <w:r w:rsidRPr="00193CB2">
              <w:rPr>
                <w:rFonts w:asciiTheme="minorHAnsi" w:hAnsiTheme="minorHAnsi" w:cstheme="minorHAnsi"/>
                <w:b/>
                <w:bCs/>
                <w:sz w:val="20"/>
                <w:szCs w:val="20"/>
              </w:rPr>
              <w:fldChar w:fldCharType="end"/>
            </w:r>
            <w:r w:rsidRPr="00193CB2">
              <w:rPr>
                <w:rFonts w:asciiTheme="minorHAnsi" w:hAnsiTheme="minorHAnsi" w:cstheme="minorHAnsi"/>
                <w:sz w:val="20"/>
                <w:szCs w:val="20"/>
              </w:rPr>
              <w:t xml:space="preserve"> of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NUMPAGES  </w:instrText>
            </w:r>
            <w:r w:rsidRPr="00193CB2">
              <w:rPr>
                <w:rFonts w:asciiTheme="minorHAnsi" w:hAnsiTheme="minorHAnsi" w:cstheme="minorHAnsi"/>
                <w:b/>
                <w:bCs/>
                <w:sz w:val="20"/>
                <w:szCs w:val="20"/>
              </w:rPr>
              <w:fldChar w:fldCharType="separate"/>
            </w:r>
            <w:r w:rsidR="00604827">
              <w:rPr>
                <w:rFonts w:asciiTheme="minorHAnsi" w:hAnsiTheme="minorHAnsi" w:cstheme="minorHAnsi"/>
                <w:b/>
                <w:bCs/>
                <w:noProof/>
                <w:sz w:val="20"/>
                <w:szCs w:val="20"/>
              </w:rPr>
              <w:t>2</w:t>
            </w:r>
            <w:r w:rsidRPr="00193CB2">
              <w:rPr>
                <w:rFonts w:asciiTheme="minorHAnsi" w:hAnsiTheme="minorHAnsi" w:cstheme="minorHAnsi"/>
                <w:b/>
                <w:bCs/>
                <w:sz w:val="20"/>
                <w:szCs w:val="20"/>
              </w:rPr>
              <w:fldChar w:fldCharType="end"/>
            </w:r>
          </w:p>
        </w:sdtContent>
      </w:sdt>
    </w:sdtContent>
  </w:sdt>
  <w:p w14:paraId="0F0A1768" w14:textId="77777777" w:rsidR="00B933CC" w:rsidRDefault="00B93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CC64E" w14:textId="77777777" w:rsidR="009B3F25" w:rsidRDefault="009B3F25" w:rsidP="001A7C01">
      <w:r>
        <w:separator/>
      </w:r>
    </w:p>
  </w:footnote>
  <w:footnote w:type="continuationSeparator" w:id="0">
    <w:p w14:paraId="1E183FC3" w14:textId="77777777" w:rsidR="009B3F25" w:rsidRDefault="009B3F25" w:rsidP="001A7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B73"/>
    <w:multiLevelType w:val="hybridMultilevel"/>
    <w:tmpl w:val="4BA2EE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373C19"/>
    <w:multiLevelType w:val="hybridMultilevel"/>
    <w:tmpl w:val="B4DAAB3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8334F6"/>
    <w:multiLevelType w:val="hybridMultilevel"/>
    <w:tmpl w:val="23E469F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812F9A"/>
    <w:multiLevelType w:val="hybridMultilevel"/>
    <w:tmpl w:val="A2EE0F2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EB3582"/>
    <w:multiLevelType w:val="hybridMultilevel"/>
    <w:tmpl w:val="45B4661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F44ACC"/>
    <w:multiLevelType w:val="hybridMultilevel"/>
    <w:tmpl w:val="496E6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1E1227"/>
    <w:multiLevelType w:val="hybridMultilevel"/>
    <w:tmpl w:val="3BBC071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2E473C6"/>
    <w:multiLevelType w:val="hybridMultilevel"/>
    <w:tmpl w:val="27728E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8B6FB2"/>
    <w:multiLevelType w:val="hybridMultilevel"/>
    <w:tmpl w:val="226617B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6E7228"/>
    <w:multiLevelType w:val="hybridMultilevel"/>
    <w:tmpl w:val="B43CE45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BD3132E"/>
    <w:multiLevelType w:val="hybridMultilevel"/>
    <w:tmpl w:val="9354834A"/>
    <w:lvl w:ilvl="0" w:tplc="08090017">
      <w:start w:val="1"/>
      <w:numFmt w:val="lowerLetter"/>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1" w15:restartNumberingAfterBreak="0">
    <w:nsid w:val="1BF7026C"/>
    <w:multiLevelType w:val="hybridMultilevel"/>
    <w:tmpl w:val="D16E1EF8"/>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15:restartNumberingAfterBreak="0">
    <w:nsid w:val="1E0E3DED"/>
    <w:multiLevelType w:val="hybridMultilevel"/>
    <w:tmpl w:val="BE94C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ED91182"/>
    <w:multiLevelType w:val="hybridMultilevel"/>
    <w:tmpl w:val="D1DA2DE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0534760"/>
    <w:multiLevelType w:val="hybridMultilevel"/>
    <w:tmpl w:val="BE50AAD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09A7DB2"/>
    <w:multiLevelType w:val="hybridMultilevel"/>
    <w:tmpl w:val="B2E443AC"/>
    <w:lvl w:ilvl="0" w:tplc="1124003E">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F57795"/>
    <w:multiLevelType w:val="hybridMultilevel"/>
    <w:tmpl w:val="CC7ADA6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B813CE2"/>
    <w:multiLevelType w:val="hybridMultilevel"/>
    <w:tmpl w:val="C04E25C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BD253CA"/>
    <w:multiLevelType w:val="hybridMultilevel"/>
    <w:tmpl w:val="C2A4918A"/>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FB8537F"/>
    <w:multiLevelType w:val="hybridMultilevel"/>
    <w:tmpl w:val="FCBE8D9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3A15622"/>
    <w:multiLevelType w:val="hybridMultilevel"/>
    <w:tmpl w:val="32C07A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3E33C8F"/>
    <w:multiLevelType w:val="hybridMultilevel"/>
    <w:tmpl w:val="0A8E6E4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88F749D"/>
    <w:multiLevelType w:val="hybridMultilevel"/>
    <w:tmpl w:val="FF145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BFB5454"/>
    <w:multiLevelType w:val="hybridMultilevel"/>
    <w:tmpl w:val="57B41E7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3D22798B"/>
    <w:multiLevelType w:val="hybridMultilevel"/>
    <w:tmpl w:val="165886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0220A04"/>
    <w:multiLevelType w:val="hybridMultilevel"/>
    <w:tmpl w:val="FE7450D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6" w15:restartNumberingAfterBreak="0">
    <w:nsid w:val="4A667D93"/>
    <w:multiLevelType w:val="hybridMultilevel"/>
    <w:tmpl w:val="8D7895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CC90F8A"/>
    <w:multiLevelType w:val="hybridMultilevel"/>
    <w:tmpl w:val="76C622A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F134AE4"/>
    <w:multiLevelType w:val="hybridMultilevel"/>
    <w:tmpl w:val="C1CE71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15F68FA"/>
    <w:multiLevelType w:val="hybridMultilevel"/>
    <w:tmpl w:val="755A93EE"/>
    <w:lvl w:ilvl="0" w:tplc="A55E8D0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E50AE0"/>
    <w:multiLevelType w:val="hybridMultilevel"/>
    <w:tmpl w:val="E47E5F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43418D2"/>
    <w:multiLevelType w:val="hybridMultilevel"/>
    <w:tmpl w:val="8BF48E0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46C7B18"/>
    <w:multiLevelType w:val="hybridMultilevel"/>
    <w:tmpl w:val="4C26C196"/>
    <w:lvl w:ilvl="0" w:tplc="08090017">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6832136"/>
    <w:multiLevelType w:val="hybridMultilevel"/>
    <w:tmpl w:val="EAA698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9566ED3"/>
    <w:multiLevelType w:val="hybridMultilevel"/>
    <w:tmpl w:val="174C42D6"/>
    <w:lvl w:ilvl="0" w:tplc="08090017">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0961BAD"/>
    <w:multiLevelType w:val="hybridMultilevel"/>
    <w:tmpl w:val="FDDEE1F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56466EA"/>
    <w:multiLevelType w:val="hybridMultilevel"/>
    <w:tmpl w:val="D3A01908"/>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66F80BD1"/>
    <w:multiLevelType w:val="hybridMultilevel"/>
    <w:tmpl w:val="0E100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8C34A68"/>
    <w:multiLevelType w:val="hybridMultilevel"/>
    <w:tmpl w:val="4318482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92E6767"/>
    <w:multiLevelType w:val="hybridMultilevel"/>
    <w:tmpl w:val="5F40892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9D96706"/>
    <w:multiLevelType w:val="hybridMultilevel"/>
    <w:tmpl w:val="57B41E7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4E0003E"/>
    <w:multiLevelType w:val="hybridMultilevel"/>
    <w:tmpl w:val="2C5EA128"/>
    <w:lvl w:ilvl="0" w:tplc="08090017">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5731C70"/>
    <w:multiLevelType w:val="hybridMultilevel"/>
    <w:tmpl w:val="D3F6163A"/>
    <w:lvl w:ilvl="0" w:tplc="08090017">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8E11DC8"/>
    <w:multiLevelType w:val="hybridMultilevel"/>
    <w:tmpl w:val="524EED1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D921CF0"/>
    <w:multiLevelType w:val="hybridMultilevel"/>
    <w:tmpl w:val="AB16D63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F3A2548"/>
    <w:multiLevelType w:val="hybridMultilevel"/>
    <w:tmpl w:val="FD4AA8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92596518">
    <w:abstractNumId w:val="1"/>
  </w:num>
  <w:num w:numId="2" w16cid:durableId="1273049676">
    <w:abstractNumId w:val="11"/>
  </w:num>
  <w:num w:numId="3" w16cid:durableId="549269946">
    <w:abstractNumId w:val="6"/>
  </w:num>
  <w:num w:numId="4" w16cid:durableId="1710103979">
    <w:abstractNumId w:val="39"/>
  </w:num>
  <w:num w:numId="5" w16cid:durableId="924874660">
    <w:abstractNumId w:val="25"/>
  </w:num>
  <w:num w:numId="6" w16cid:durableId="228276396">
    <w:abstractNumId w:val="15"/>
  </w:num>
  <w:num w:numId="7" w16cid:durableId="1229653533">
    <w:abstractNumId w:val="5"/>
  </w:num>
  <w:num w:numId="8" w16cid:durableId="1502695778">
    <w:abstractNumId w:val="32"/>
  </w:num>
  <w:num w:numId="9" w16cid:durableId="238251982">
    <w:abstractNumId w:val="31"/>
  </w:num>
  <w:num w:numId="10" w16cid:durableId="58985992">
    <w:abstractNumId w:val="22"/>
  </w:num>
  <w:num w:numId="11" w16cid:durableId="962688832">
    <w:abstractNumId w:val="8"/>
  </w:num>
  <w:num w:numId="12" w16cid:durableId="169562510">
    <w:abstractNumId w:val="24"/>
  </w:num>
  <w:num w:numId="13" w16cid:durableId="1271476203">
    <w:abstractNumId w:val="12"/>
  </w:num>
  <w:num w:numId="14" w16cid:durableId="347298584">
    <w:abstractNumId w:val="37"/>
  </w:num>
  <w:num w:numId="15" w16cid:durableId="719983848">
    <w:abstractNumId w:val="17"/>
  </w:num>
  <w:num w:numId="16" w16cid:durableId="1393117075">
    <w:abstractNumId w:val="41"/>
  </w:num>
  <w:num w:numId="17" w16cid:durableId="2125999372">
    <w:abstractNumId w:val="18"/>
  </w:num>
  <w:num w:numId="18" w16cid:durableId="425350997">
    <w:abstractNumId w:val="20"/>
  </w:num>
  <w:num w:numId="19" w16cid:durableId="2025014233">
    <w:abstractNumId w:val="42"/>
  </w:num>
  <w:num w:numId="20" w16cid:durableId="138377922">
    <w:abstractNumId w:val="26"/>
  </w:num>
  <w:num w:numId="21" w16cid:durableId="2135052349">
    <w:abstractNumId w:val="40"/>
  </w:num>
  <w:num w:numId="22" w16cid:durableId="905797691">
    <w:abstractNumId w:val="3"/>
  </w:num>
  <w:num w:numId="23" w16cid:durableId="1544514426">
    <w:abstractNumId w:val="0"/>
  </w:num>
  <w:num w:numId="24" w16cid:durableId="1681008320">
    <w:abstractNumId w:val="23"/>
  </w:num>
  <w:num w:numId="25" w16cid:durableId="1886722636">
    <w:abstractNumId w:val="2"/>
  </w:num>
  <w:num w:numId="26" w16cid:durableId="31855727">
    <w:abstractNumId w:val="34"/>
  </w:num>
  <w:num w:numId="27" w16cid:durableId="1583104724">
    <w:abstractNumId w:val="44"/>
  </w:num>
  <w:num w:numId="28" w16cid:durableId="935750898">
    <w:abstractNumId w:val="30"/>
  </w:num>
  <w:num w:numId="29" w16cid:durableId="20320946">
    <w:abstractNumId w:val="43"/>
  </w:num>
  <w:num w:numId="30" w16cid:durableId="208496920">
    <w:abstractNumId w:val="10"/>
  </w:num>
  <w:num w:numId="31" w16cid:durableId="927269775">
    <w:abstractNumId w:val="16"/>
  </w:num>
  <w:num w:numId="32" w16cid:durableId="1148591343">
    <w:abstractNumId w:val="21"/>
  </w:num>
  <w:num w:numId="33" w16cid:durableId="1550216672">
    <w:abstractNumId w:val="38"/>
  </w:num>
  <w:num w:numId="34" w16cid:durableId="1849172949">
    <w:abstractNumId w:val="28"/>
  </w:num>
  <w:num w:numId="35" w16cid:durableId="759106160">
    <w:abstractNumId w:val="13"/>
  </w:num>
  <w:num w:numId="36" w16cid:durableId="1967151867">
    <w:abstractNumId w:val="4"/>
  </w:num>
  <w:num w:numId="37" w16cid:durableId="786972252">
    <w:abstractNumId w:val="9"/>
  </w:num>
  <w:num w:numId="38" w16cid:durableId="1314719170">
    <w:abstractNumId w:val="14"/>
  </w:num>
  <w:num w:numId="39" w16cid:durableId="683554931">
    <w:abstractNumId w:val="35"/>
  </w:num>
  <w:num w:numId="40" w16cid:durableId="2092464997">
    <w:abstractNumId w:val="19"/>
  </w:num>
  <w:num w:numId="41" w16cid:durableId="1373963562">
    <w:abstractNumId w:val="29"/>
  </w:num>
  <w:num w:numId="42" w16cid:durableId="1599945733">
    <w:abstractNumId w:val="36"/>
  </w:num>
  <w:num w:numId="43" w16cid:durableId="782656241">
    <w:abstractNumId w:val="7"/>
  </w:num>
  <w:num w:numId="44" w16cid:durableId="1257055753">
    <w:abstractNumId w:val="33"/>
  </w:num>
  <w:num w:numId="45" w16cid:durableId="1926452121">
    <w:abstractNumId w:val="27"/>
  </w:num>
  <w:num w:numId="46" w16cid:durableId="1962956465">
    <w:abstractNumId w:val="4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7D"/>
    <w:rsid w:val="0000347F"/>
    <w:rsid w:val="000037D9"/>
    <w:rsid w:val="000076AA"/>
    <w:rsid w:val="0001233F"/>
    <w:rsid w:val="00020FB5"/>
    <w:rsid w:val="00025F10"/>
    <w:rsid w:val="00044872"/>
    <w:rsid w:val="000471B6"/>
    <w:rsid w:val="00050434"/>
    <w:rsid w:val="00055DC1"/>
    <w:rsid w:val="0005721A"/>
    <w:rsid w:val="00061C04"/>
    <w:rsid w:val="0006235E"/>
    <w:rsid w:val="000629B2"/>
    <w:rsid w:val="00063D57"/>
    <w:rsid w:val="00064763"/>
    <w:rsid w:val="00065767"/>
    <w:rsid w:val="00080A31"/>
    <w:rsid w:val="000828E9"/>
    <w:rsid w:val="00083145"/>
    <w:rsid w:val="00085558"/>
    <w:rsid w:val="00093525"/>
    <w:rsid w:val="00094369"/>
    <w:rsid w:val="00095E64"/>
    <w:rsid w:val="00096289"/>
    <w:rsid w:val="00096453"/>
    <w:rsid w:val="000A1E0B"/>
    <w:rsid w:val="000A3529"/>
    <w:rsid w:val="000A4BEB"/>
    <w:rsid w:val="000A565E"/>
    <w:rsid w:val="000A5B00"/>
    <w:rsid w:val="000B5C83"/>
    <w:rsid w:val="000B7C65"/>
    <w:rsid w:val="000C0174"/>
    <w:rsid w:val="000C07B6"/>
    <w:rsid w:val="000C2422"/>
    <w:rsid w:val="000C3C1A"/>
    <w:rsid w:val="000C4037"/>
    <w:rsid w:val="000C5A76"/>
    <w:rsid w:val="000D1B02"/>
    <w:rsid w:val="000D265A"/>
    <w:rsid w:val="000D50CB"/>
    <w:rsid w:val="000D6257"/>
    <w:rsid w:val="000E144F"/>
    <w:rsid w:val="000E4E67"/>
    <w:rsid w:val="000E769A"/>
    <w:rsid w:val="000F19AD"/>
    <w:rsid w:val="000F1D46"/>
    <w:rsid w:val="000F64D1"/>
    <w:rsid w:val="000F6D3D"/>
    <w:rsid w:val="0010095F"/>
    <w:rsid w:val="00102DE2"/>
    <w:rsid w:val="00102ED3"/>
    <w:rsid w:val="001068C5"/>
    <w:rsid w:val="001104BD"/>
    <w:rsid w:val="00110B21"/>
    <w:rsid w:val="00110E43"/>
    <w:rsid w:val="001136AE"/>
    <w:rsid w:val="0011658E"/>
    <w:rsid w:val="0011684A"/>
    <w:rsid w:val="00116950"/>
    <w:rsid w:val="0011711D"/>
    <w:rsid w:val="001178C1"/>
    <w:rsid w:val="00117F79"/>
    <w:rsid w:val="00120A1A"/>
    <w:rsid w:val="001251D3"/>
    <w:rsid w:val="0013003D"/>
    <w:rsid w:val="00130CBF"/>
    <w:rsid w:val="00130EC0"/>
    <w:rsid w:val="001375B5"/>
    <w:rsid w:val="0013797E"/>
    <w:rsid w:val="00141968"/>
    <w:rsid w:val="00143456"/>
    <w:rsid w:val="00145963"/>
    <w:rsid w:val="00147A84"/>
    <w:rsid w:val="0015187C"/>
    <w:rsid w:val="00151DBF"/>
    <w:rsid w:val="00152B0A"/>
    <w:rsid w:val="00153C76"/>
    <w:rsid w:val="001546EB"/>
    <w:rsid w:val="00154919"/>
    <w:rsid w:val="001551B1"/>
    <w:rsid w:val="00160C21"/>
    <w:rsid w:val="00161A3F"/>
    <w:rsid w:val="001639E9"/>
    <w:rsid w:val="001677B2"/>
    <w:rsid w:val="00173B14"/>
    <w:rsid w:val="00176C70"/>
    <w:rsid w:val="00183E6F"/>
    <w:rsid w:val="00193CB2"/>
    <w:rsid w:val="00194ADC"/>
    <w:rsid w:val="001A0890"/>
    <w:rsid w:val="001A166A"/>
    <w:rsid w:val="001A4B4D"/>
    <w:rsid w:val="001A7C01"/>
    <w:rsid w:val="001B2AC9"/>
    <w:rsid w:val="001B5C04"/>
    <w:rsid w:val="001B74A3"/>
    <w:rsid w:val="001C57A3"/>
    <w:rsid w:val="001C62A6"/>
    <w:rsid w:val="001D0659"/>
    <w:rsid w:val="001D0E37"/>
    <w:rsid w:val="001D2ACC"/>
    <w:rsid w:val="001E2FA2"/>
    <w:rsid w:val="001E4B48"/>
    <w:rsid w:val="001E4FFA"/>
    <w:rsid w:val="001F0D85"/>
    <w:rsid w:val="001F1023"/>
    <w:rsid w:val="001F1C06"/>
    <w:rsid w:val="001F2D5C"/>
    <w:rsid w:val="00202A2E"/>
    <w:rsid w:val="00203159"/>
    <w:rsid w:val="00204B21"/>
    <w:rsid w:val="00213949"/>
    <w:rsid w:val="00217133"/>
    <w:rsid w:val="00217BA3"/>
    <w:rsid w:val="00221858"/>
    <w:rsid w:val="00225D97"/>
    <w:rsid w:val="00225F58"/>
    <w:rsid w:val="002324A1"/>
    <w:rsid w:val="002356B1"/>
    <w:rsid w:val="00237749"/>
    <w:rsid w:val="0024493F"/>
    <w:rsid w:val="002451E6"/>
    <w:rsid w:val="002506BB"/>
    <w:rsid w:val="00251F70"/>
    <w:rsid w:val="0026008E"/>
    <w:rsid w:val="00261916"/>
    <w:rsid w:val="002629F4"/>
    <w:rsid w:val="002656BE"/>
    <w:rsid w:val="00265A34"/>
    <w:rsid w:val="00266D34"/>
    <w:rsid w:val="00273293"/>
    <w:rsid w:val="00273984"/>
    <w:rsid w:val="00280068"/>
    <w:rsid w:val="00280B0A"/>
    <w:rsid w:val="00283781"/>
    <w:rsid w:val="00284002"/>
    <w:rsid w:val="00286AF3"/>
    <w:rsid w:val="00286CFA"/>
    <w:rsid w:val="00290482"/>
    <w:rsid w:val="00290C91"/>
    <w:rsid w:val="00292B26"/>
    <w:rsid w:val="0029326F"/>
    <w:rsid w:val="0029569A"/>
    <w:rsid w:val="002957AB"/>
    <w:rsid w:val="002A273A"/>
    <w:rsid w:val="002A3707"/>
    <w:rsid w:val="002A7DFC"/>
    <w:rsid w:val="002B1343"/>
    <w:rsid w:val="002B2C58"/>
    <w:rsid w:val="002C2079"/>
    <w:rsid w:val="002C2DDB"/>
    <w:rsid w:val="002D50CA"/>
    <w:rsid w:val="002E50D6"/>
    <w:rsid w:val="002F08EF"/>
    <w:rsid w:val="002F2BE5"/>
    <w:rsid w:val="002F384E"/>
    <w:rsid w:val="002F6842"/>
    <w:rsid w:val="00306D59"/>
    <w:rsid w:val="00310354"/>
    <w:rsid w:val="00310F42"/>
    <w:rsid w:val="00312E3D"/>
    <w:rsid w:val="00313A04"/>
    <w:rsid w:val="00314D8D"/>
    <w:rsid w:val="00327292"/>
    <w:rsid w:val="00331CEC"/>
    <w:rsid w:val="003355D4"/>
    <w:rsid w:val="003402A3"/>
    <w:rsid w:val="0034033A"/>
    <w:rsid w:val="00341C6B"/>
    <w:rsid w:val="00343518"/>
    <w:rsid w:val="003438B1"/>
    <w:rsid w:val="0034505D"/>
    <w:rsid w:val="00363645"/>
    <w:rsid w:val="00366E21"/>
    <w:rsid w:val="003678CA"/>
    <w:rsid w:val="00376CF2"/>
    <w:rsid w:val="003814F8"/>
    <w:rsid w:val="00383073"/>
    <w:rsid w:val="00393929"/>
    <w:rsid w:val="00393A70"/>
    <w:rsid w:val="0039416A"/>
    <w:rsid w:val="00396C68"/>
    <w:rsid w:val="003A10E2"/>
    <w:rsid w:val="003A5E2F"/>
    <w:rsid w:val="003B0E56"/>
    <w:rsid w:val="003B1C15"/>
    <w:rsid w:val="003B3132"/>
    <w:rsid w:val="003B4CD4"/>
    <w:rsid w:val="003B5AC9"/>
    <w:rsid w:val="003B665F"/>
    <w:rsid w:val="003C6DB2"/>
    <w:rsid w:val="003D0C23"/>
    <w:rsid w:val="003D29C0"/>
    <w:rsid w:val="003D6FFB"/>
    <w:rsid w:val="003E2CF2"/>
    <w:rsid w:val="003E3D45"/>
    <w:rsid w:val="003E67A1"/>
    <w:rsid w:val="003F0457"/>
    <w:rsid w:val="00401D64"/>
    <w:rsid w:val="004044B7"/>
    <w:rsid w:val="00404A7D"/>
    <w:rsid w:val="00407DA7"/>
    <w:rsid w:val="004112CD"/>
    <w:rsid w:val="00411DF4"/>
    <w:rsid w:val="00412A97"/>
    <w:rsid w:val="00414A3C"/>
    <w:rsid w:val="00414CA8"/>
    <w:rsid w:val="00415D09"/>
    <w:rsid w:val="004245B9"/>
    <w:rsid w:val="004314E0"/>
    <w:rsid w:val="00432A95"/>
    <w:rsid w:val="00432D8D"/>
    <w:rsid w:val="00435B13"/>
    <w:rsid w:val="0044378F"/>
    <w:rsid w:val="00444A42"/>
    <w:rsid w:val="00445732"/>
    <w:rsid w:val="00447D53"/>
    <w:rsid w:val="00451F6B"/>
    <w:rsid w:val="00455905"/>
    <w:rsid w:val="004633B4"/>
    <w:rsid w:val="00474742"/>
    <w:rsid w:val="0047772D"/>
    <w:rsid w:val="00481742"/>
    <w:rsid w:val="00482260"/>
    <w:rsid w:val="004842CB"/>
    <w:rsid w:val="00491D26"/>
    <w:rsid w:val="00492275"/>
    <w:rsid w:val="004956A5"/>
    <w:rsid w:val="00496F5F"/>
    <w:rsid w:val="004A415E"/>
    <w:rsid w:val="004A4DC1"/>
    <w:rsid w:val="004B31EA"/>
    <w:rsid w:val="004B4871"/>
    <w:rsid w:val="004B539B"/>
    <w:rsid w:val="004B76BF"/>
    <w:rsid w:val="004C0E1C"/>
    <w:rsid w:val="004C0E7A"/>
    <w:rsid w:val="004C2288"/>
    <w:rsid w:val="004C77D0"/>
    <w:rsid w:val="004D4519"/>
    <w:rsid w:val="004D771A"/>
    <w:rsid w:val="004E063B"/>
    <w:rsid w:val="004F200E"/>
    <w:rsid w:val="004F47A1"/>
    <w:rsid w:val="0050146D"/>
    <w:rsid w:val="00502277"/>
    <w:rsid w:val="00504D93"/>
    <w:rsid w:val="005059BE"/>
    <w:rsid w:val="00511BA1"/>
    <w:rsid w:val="00514734"/>
    <w:rsid w:val="00520119"/>
    <w:rsid w:val="00521105"/>
    <w:rsid w:val="005224FF"/>
    <w:rsid w:val="00523075"/>
    <w:rsid w:val="005257B0"/>
    <w:rsid w:val="00531612"/>
    <w:rsid w:val="00536414"/>
    <w:rsid w:val="0054146E"/>
    <w:rsid w:val="00543CE1"/>
    <w:rsid w:val="00545B04"/>
    <w:rsid w:val="0054742A"/>
    <w:rsid w:val="00553DB2"/>
    <w:rsid w:val="00554F2C"/>
    <w:rsid w:val="00556DB1"/>
    <w:rsid w:val="00561792"/>
    <w:rsid w:val="005627EF"/>
    <w:rsid w:val="005721FF"/>
    <w:rsid w:val="005813AC"/>
    <w:rsid w:val="00581B41"/>
    <w:rsid w:val="005844ED"/>
    <w:rsid w:val="00592AD2"/>
    <w:rsid w:val="00595789"/>
    <w:rsid w:val="00595EEC"/>
    <w:rsid w:val="005A0AF1"/>
    <w:rsid w:val="005A0DE2"/>
    <w:rsid w:val="005A2380"/>
    <w:rsid w:val="005A2C11"/>
    <w:rsid w:val="005A4899"/>
    <w:rsid w:val="005A6DBB"/>
    <w:rsid w:val="005B29FB"/>
    <w:rsid w:val="005B3F0B"/>
    <w:rsid w:val="005B673C"/>
    <w:rsid w:val="005C2240"/>
    <w:rsid w:val="005C4320"/>
    <w:rsid w:val="005C4FFE"/>
    <w:rsid w:val="005C6C60"/>
    <w:rsid w:val="005D1372"/>
    <w:rsid w:val="005D69F7"/>
    <w:rsid w:val="005E085B"/>
    <w:rsid w:val="005E0B76"/>
    <w:rsid w:val="005E5474"/>
    <w:rsid w:val="005F13F7"/>
    <w:rsid w:val="005F4247"/>
    <w:rsid w:val="005F4AAF"/>
    <w:rsid w:val="005F5284"/>
    <w:rsid w:val="005F7B32"/>
    <w:rsid w:val="00600C45"/>
    <w:rsid w:val="00602EE9"/>
    <w:rsid w:val="00604827"/>
    <w:rsid w:val="00605894"/>
    <w:rsid w:val="0061740C"/>
    <w:rsid w:val="00623EC6"/>
    <w:rsid w:val="006241F8"/>
    <w:rsid w:val="00626569"/>
    <w:rsid w:val="00627D48"/>
    <w:rsid w:val="00635DA6"/>
    <w:rsid w:val="00636618"/>
    <w:rsid w:val="00645E81"/>
    <w:rsid w:val="00647F4A"/>
    <w:rsid w:val="00657CB5"/>
    <w:rsid w:val="00657CEA"/>
    <w:rsid w:val="00661471"/>
    <w:rsid w:val="00665248"/>
    <w:rsid w:val="006671B2"/>
    <w:rsid w:val="006671B6"/>
    <w:rsid w:val="006721D9"/>
    <w:rsid w:val="0067248C"/>
    <w:rsid w:val="00672B22"/>
    <w:rsid w:val="00681DC4"/>
    <w:rsid w:val="00682645"/>
    <w:rsid w:val="00683DD8"/>
    <w:rsid w:val="006A0560"/>
    <w:rsid w:val="006A72B4"/>
    <w:rsid w:val="006B45E5"/>
    <w:rsid w:val="006B4822"/>
    <w:rsid w:val="006B593E"/>
    <w:rsid w:val="006B6B99"/>
    <w:rsid w:val="006C3955"/>
    <w:rsid w:val="006C78E0"/>
    <w:rsid w:val="006D546B"/>
    <w:rsid w:val="006E1250"/>
    <w:rsid w:val="006E2AA3"/>
    <w:rsid w:val="006E74D9"/>
    <w:rsid w:val="006F0E09"/>
    <w:rsid w:val="006F141F"/>
    <w:rsid w:val="006F53F4"/>
    <w:rsid w:val="00700013"/>
    <w:rsid w:val="00701072"/>
    <w:rsid w:val="00702E1D"/>
    <w:rsid w:val="0070397A"/>
    <w:rsid w:val="00704642"/>
    <w:rsid w:val="00710B6D"/>
    <w:rsid w:val="00714A8D"/>
    <w:rsid w:val="00716A4E"/>
    <w:rsid w:val="00716AA1"/>
    <w:rsid w:val="00725091"/>
    <w:rsid w:val="00727637"/>
    <w:rsid w:val="007358EE"/>
    <w:rsid w:val="00745E20"/>
    <w:rsid w:val="00750E2C"/>
    <w:rsid w:val="00752B49"/>
    <w:rsid w:val="00755C3E"/>
    <w:rsid w:val="007561C5"/>
    <w:rsid w:val="0075724C"/>
    <w:rsid w:val="007573D0"/>
    <w:rsid w:val="00760EAE"/>
    <w:rsid w:val="00761BF0"/>
    <w:rsid w:val="007646F0"/>
    <w:rsid w:val="00767B67"/>
    <w:rsid w:val="00767F76"/>
    <w:rsid w:val="00771FDC"/>
    <w:rsid w:val="00774E41"/>
    <w:rsid w:val="00780622"/>
    <w:rsid w:val="00781889"/>
    <w:rsid w:val="00782C35"/>
    <w:rsid w:val="007902E8"/>
    <w:rsid w:val="007A30B2"/>
    <w:rsid w:val="007A49F5"/>
    <w:rsid w:val="007A692C"/>
    <w:rsid w:val="007A6B99"/>
    <w:rsid w:val="007A6BDF"/>
    <w:rsid w:val="007A7FD3"/>
    <w:rsid w:val="007B7E84"/>
    <w:rsid w:val="007C2158"/>
    <w:rsid w:val="007C5350"/>
    <w:rsid w:val="007D1301"/>
    <w:rsid w:val="007D5406"/>
    <w:rsid w:val="007D54A1"/>
    <w:rsid w:val="007E0F8D"/>
    <w:rsid w:val="007E14B1"/>
    <w:rsid w:val="007E1760"/>
    <w:rsid w:val="007E1C56"/>
    <w:rsid w:val="007E2129"/>
    <w:rsid w:val="007E3135"/>
    <w:rsid w:val="007F1D9C"/>
    <w:rsid w:val="007F3455"/>
    <w:rsid w:val="007F4D44"/>
    <w:rsid w:val="007F5769"/>
    <w:rsid w:val="007F678D"/>
    <w:rsid w:val="007F6F18"/>
    <w:rsid w:val="007F7C76"/>
    <w:rsid w:val="00803863"/>
    <w:rsid w:val="00805A22"/>
    <w:rsid w:val="0080753C"/>
    <w:rsid w:val="00807975"/>
    <w:rsid w:val="008079B2"/>
    <w:rsid w:val="00812007"/>
    <w:rsid w:val="0081220D"/>
    <w:rsid w:val="00815E8C"/>
    <w:rsid w:val="0081621C"/>
    <w:rsid w:val="00816548"/>
    <w:rsid w:val="00816D04"/>
    <w:rsid w:val="00823653"/>
    <w:rsid w:val="00830401"/>
    <w:rsid w:val="0083303C"/>
    <w:rsid w:val="0084246C"/>
    <w:rsid w:val="00844F2B"/>
    <w:rsid w:val="008511CD"/>
    <w:rsid w:val="0085242F"/>
    <w:rsid w:val="00855861"/>
    <w:rsid w:val="00856E5E"/>
    <w:rsid w:val="00856FA5"/>
    <w:rsid w:val="00863308"/>
    <w:rsid w:val="00863381"/>
    <w:rsid w:val="0087042D"/>
    <w:rsid w:val="00871C01"/>
    <w:rsid w:val="008735D8"/>
    <w:rsid w:val="00885064"/>
    <w:rsid w:val="008861B1"/>
    <w:rsid w:val="00887E54"/>
    <w:rsid w:val="00887F02"/>
    <w:rsid w:val="00890EE9"/>
    <w:rsid w:val="00894E05"/>
    <w:rsid w:val="008A27B8"/>
    <w:rsid w:val="008A4596"/>
    <w:rsid w:val="008B1BF0"/>
    <w:rsid w:val="008B6834"/>
    <w:rsid w:val="008B71E0"/>
    <w:rsid w:val="008C5C33"/>
    <w:rsid w:val="008C68A2"/>
    <w:rsid w:val="008C75FA"/>
    <w:rsid w:val="008C7A32"/>
    <w:rsid w:val="008D062B"/>
    <w:rsid w:val="008D0778"/>
    <w:rsid w:val="008D421C"/>
    <w:rsid w:val="008D7628"/>
    <w:rsid w:val="008D79FB"/>
    <w:rsid w:val="008D7EA0"/>
    <w:rsid w:val="008E47C8"/>
    <w:rsid w:val="008E530B"/>
    <w:rsid w:val="008E6223"/>
    <w:rsid w:val="008E7821"/>
    <w:rsid w:val="008E7E34"/>
    <w:rsid w:val="008F4EF0"/>
    <w:rsid w:val="009005E1"/>
    <w:rsid w:val="009025C4"/>
    <w:rsid w:val="00905CF6"/>
    <w:rsid w:val="00912E32"/>
    <w:rsid w:val="00920E2C"/>
    <w:rsid w:val="0092300F"/>
    <w:rsid w:val="009278F4"/>
    <w:rsid w:val="009302DD"/>
    <w:rsid w:val="00930ACB"/>
    <w:rsid w:val="00931526"/>
    <w:rsid w:val="00937939"/>
    <w:rsid w:val="00941974"/>
    <w:rsid w:val="00941A48"/>
    <w:rsid w:val="009453CF"/>
    <w:rsid w:val="00947C8A"/>
    <w:rsid w:val="00950E42"/>
    <w:rsid w:val="00951FEA"/>
    <w:rsid w:val="00952002"/>
    <w:rsid w:val="009547A3"/>
    <w:rsid w:val="00955566"/>
    <w:rsid w:val="00956521"/>
    <w:rsid w:val="00960D55"/>
    <w:rsid w:val="00964912"/>
    <w:rsid w:val="00972C3B"/>
    <w:rsid w:val="00974006"/>
    <w:rsid w:val="00980EF6"/>
    <w:rsid w:val="00980F12"/>
    <w:rsid w:val="00986604"/>
    <w:rsid w:val="0098744B"/>
    <w:rsid w:val="0099204D"/>
    <w:rsid w:val="00993B9D"/>
    <w:rsid w:val="00994F75"/>
    <w:rsid w:val="00995A47"/>
    <w:rsid w:val="009A0EE1"/>
    <w:rsid w:val="009A25E4"/>
    <w:rsid w:val="009A28C1"/>
    <w:rsid w:val="009B3F25"/>
    <w:rsid w:val="009C1156"/>
    <w:rsid w:val="009C128B"/>
    <w:rsid w:val="009C1422"/>
    <w:rsid w:val="009C2083"/>
    <w:rsid w:val="009C648F"/>
    <w:rsid w:val="009D3523"/>
    <w:rsid w:val="009F4ACC"/>
    <w:rsid w:val="009F5D08"/>
    <w:rsid w:val="009F5EAD"/>
    <w:rsid w:val="009F6438"/>
    <w:rsid w:val="00A0070B"/>
    <w:rsid w:val="00A00CEE"/>
    <w:rsid w:val="00A010EE"/>
    <w:rsid w:val="00A0165A"/>
    <w:rsid w:val="00A038EF"/>
    <w:rsid w:val="00A03A7F"/>
    <w:rsid w:val="00A06A21"/>
    <w:rsid w:val="00A115C3"/>
    <w:rsid w:val="00A1348B"/>
    <w:rsid w:val="00A15A5C"/>
    <w:rsid w:val="00A225B7"/>
    <w:rsid w:val="00A236DD"/>
    <w:rsid w:val="00A24860"/>
    <w:rsid w:val="00A24EE5"/>
    <w:rsid w:val="00A26900"/>
    <w:rsid w:val="00A340EF"/>
    <w:rsid w:val="00A3481A"/>
    <w:rsid w:val="00A40232"/>
    <w:rsid w:val="00A4061F"/>
    <w:rsid w:val="00A4344A"/>
    <w:rsid w:val="00A461E7"/>
    <w:rsid w:val="00A46FC8"/>
    <w:rsid w:val="00A51030"/>
    <w:rsid w:val="00A54448"/>
    <w:rsid w:val="00A55394"/>
    <w:rsid w:val="00A63C26"/>
    <w:rsid w:val="00A65B43"/>
    <w:rsid w:val="00A719A8"/>
    <w:rsid w:val="00A8498F"/>
    <w:rsid w:val="00A869D8"/>
    <w:rsid w:val="00A93879"/>
    <w:rsid w:val="00A9725C"/>
    <w:rsid w:val="00A97D66"/>
    <w:rsid w:val="00A97DC5"/>
    <w:rsid w:val="00AB5B6B"/>
    <w:rsid w:val="00AC5931"/>
    <w:rsid w:val="00AD3E7A"/>
    <w:rsid w:val="00AD4C01"/>
    <w:rsid w:val="00AE127C"/>
    <w:rsid w:val="00AE45DE"/>
    <w:rsid w:val="00AE56CE"/>
    <w:rsid w:val="00AE6363"/>
    <w:rsid w:val="00AF460F"/>
    <w:rsid w:val="00AF6FEB"/>
    <w:rsid w:val="00AF7011"/>
    <w:rsid w:val="00AF7BE0"/>
    <w:rsid w:val="00B00CAC"/>
    <w:rsid w:val="00B07DA6"/>
    <w:rsid w:val="00B1061D"/>
    <w:rsid w:val="00B111A1"/>
    <w:rsid w:val="00B140B8"/>
    <w:rsid w:val="00B1446C"/>
    <w:rsid w:val="00B20B4B"/>
    <w:rsid w:val="00B23551"/>
    <w:rsid w:val="00B2388B"/>
    <w:rsid w:val="00B3415C"/>
    <w:rsid w:val="00B346CC"/>
    <w:rsid w:val="00B37ECA"/>
    <w:rsid w:val="00B42FD2"/>
    <w:rsid w:val="00B430DB"/>
    <w:rsid w:val="00B44E3B"/>
    <w:rsid w:val="00B553FC"/>
    <w:rsid w:val="00B55F1A"/>
    <w:rsid w:val="00B55FF7"/>
    <w:rsid w:val="00B71A44"/>
    <w:rsid w:val="00B7430A"/>
    <w:rsid w:val="00B74450"/>
    <w:rsid w:val="00B779A6"/>
    <w:rsid w:val="00B83839"/>
    <w:rsid w:val="00B84E71"/>
    <w:rsid w:val="00B933CC"/>
    <w:rsid w:val="00B93DC7"/>
    <w:rsid w:val="00B97191"/>
    <w:rsid w:val="00BA1546"/>
    <w:rsid w:val="00BA481D"/>
    <w:rsid w:val="00BA66C3"/>
    <w:rsid w:val="00BB1949"/>
    <w:rsid w:val="00BC03AF"/>
    <w:rsid w:val="00BD02AA"/>
    <w:rsid w:val="00BD074F"/>
    <w:rsid w:val="00BD1C97"/>
    <w:rsid w:val="00BD296B"/>
    <w:rsid w:val="00BD334D"/>
    <w:rsid w:val="00BD3C10"/>
    <w:rsid w:val="00BD59D4"/>
    <w:rsid w:val="00BE1EDF"/>
    <w:rsid w:val="00BE2D20"/>
    <w:rsid w:val="00BE4CEE"/>
    <w:rsid w:val="00BE7B62"/>
    <w:rsid w:val="00BF0006"/>
    <w:rsid w:val="00BF0ED2"/>
    <w:rsid w:val="00BF3C92"/>
    <w:rsid w:val="00BF5652"/>
    <w:rsid w:val="00BF5F5D"/>
    <w:rsid w:val="00BF6C66"/>
    <w:rsid w:val="00C01882"/>
    <w:rsid w:val="00C04EA1"/>
    <w:rsid w:val="00C06272"/>
    <w:rsid w:val="00C11793"/>
    <w:rsid w:val="00C14452"/>
    <w:rsid w:val="00C20D6A"/>
    <w:rsid w:val="00C20FD5"/>
    <w:rsid w:val="00C269AC"/>
    <w:rsid w:val="00C31F50"/>
    <w:rsid w:val="00C35E5D"/>
    <w:rsid w:val="00C37BD9"/>
    <w:rsid w:val="00C40AF9"/>
    <w:rsid w:val="00C42584"/>
    <w:rsid w:val="00C4479F"/>
    <w:rsid w:val="00C52C5D"/>
    <w:rsid w:val="00C61E08"/>
    <w:rsid w:val="00C6612E"/>
    <w:rsid w:val="00C6723B"/>
    <w:rsid w:val="00C67CE4"/>
    <w:rsid w:val="00C72ABD"/>
    <w:rsid w:val="00C72B5C"/>
    <w:rsid w:val="00C77D7A"/>
    <w:rsid w:val="00C85E2A"/>
    <w:rsid w:val="00C86F25"/>
    <w:rsid w:val="00C90E70"/>
    <w:rsid w:val="00C949A7"/>
    <w:rsid w:val="00C9543E"/>
    <w:rsid w:val="00C96BCE"/>
    <w:rsid w:val="00CA10E6"/>
    <w:rsid w:val="00CA3FB5"/>
    <w:rsid w:val="00CA53B3"/>
    <w:rsid w:val="00CB1324"/>
    <w:rsid w:val="00CB1BCD"/>
    <w:rsid w:val="00CB1D53"/>
    <w:rsid w:val="00CB53EA"/>
    <w:rsid w:val="00CC0628"/>
    <w:rsid w:val="00CC2890"/>
    <w:rsid w:val="00CC3A50"/>
    <w:rsid w:val="00CC641E"/>
    <w:rsid w:val="00CD4D2F"/>
    <w:rsid w:val="00CD50B0"/>
    <w:rsid w:val="00CD6804"/>
    <w:rsid w:val="00CD6DA3"/>
    <w:rsid w:val="00CE3A8C"/>
    <w:rsid w:val="00CE611D"/>
    <w:rsid w:val="00CE6BE1"/>
    <w:rsid w:val="00CF32C9"/>
    <w:rsid w:val="00CF4921"/>
    <w:rsid w:val="00CF587B"/>
    <w:rsid w:val="00D008F9"/>
    <w:rsid w:val="00D02266"/>
    <w:rsid w:val="00D106D3"/>
    <w:rsid w:val="00D10D90"/>
    <w:rsid w:val="00D11F6E"/>
    <w:rsid w:val="00D129BF"/>
    <w:rsid w:val="00D14BF3"/>
    <w:rsid w:val="00D16BDC"/>
    <w:rsid w:val="00D177A8"/>
    <w:rsid w:val="00D242CD"/>
    <w:rsid w:val="00D27261"/>
    <w:rsid w:val="00D27C59"/>
    <w:rsid w:val="00D308D2"/>
    <w:rsid w:val="00D32900"/>
    <w:rsid w:val="00D338C8"/>
    <w:rsid w:val="00D33B92"/>
    <w:rsid w:val="00D3577E"/>
    <w:rsid w:val="00D368CD"/>
    <w:rsid w:val="00D377EB"/>
    <w:rsid w:val="00D42C54"/>
    <w:rsid w:val="00D472D4"/>
    <w:rsid w:val="00D52D57"/>
    <w:rsid w:val="00D549EE"/>
    <w:rsid w:val="00D619D3"/>
    <w:rsid w:val="00D626FA"/>
    <w:rsid w:val="00D677E1"/>
    <w:rsid w:val="00D67FA3"/>
    <w:rsid w:val="00D72058"/>
    <w:rsid w:val="00D74F6F"/>
    <w:rsid w:val="00D773ED"/>
    <w:rsid w:val="00D77BC0"/>
    <w:rsid w:val="00D823F4"/>
    <w:rsid w:val="00D916E0"/>
    <w:rsid w:val="00D96705"/>
    <w:rsid w:val="00D97614"/>
    <w:rsid w:val="00D97F89"/>
    <w:rsid w:val="00DA0553"/>
    <w:rsid w:val="00DB21BE"/>
    <w:rsid w:val="00DB4702"/>
    <w:rsid w:val="00DB662F"/>
    <w:rsid w:val="00DC0031"/>
    <w:rsid w:val="00DC1DAB"/>
    <w:rsid w:val="00DC20FB"/>
    <w:rsid w:val="00DC3404"/>
    <w:rsid w:val="00DC6B6C"/>
    <w:rsid w:val="00DD2866"/>
    <w:rsid w:val="00DE061D"/>
    <w:rsid w:val="00DF0C21"/>
    <w:rsid w:val="00DF4084"/>
    <w:rsid w:val="00DF5196"/>
    <w:rsid w:val="00DF5898"/>
    <w:rsid w:val="00DF5979"/>
    <w:rsid w:val="00DF62E4"/>
    <w:rsid w:val="00DF75B2"/>
    <w:rsid w:val="00E01D2C"/>
    <w:rsid w:val="00E01F6B"/>
    <w:rsid w:val="00E0383A"/>
    <w:rsid w:val="00E039DC"/>
    <w:rsid w:val="00E060F1"/>
    <w:rsid w:val="00E11534"/>
    <w:rsid w:val="00E1165B"/>
    <w:rsid w:val="00E2355F"/>
    <w:rsid w:val="00E25440"/>
    <w:rsid w:val="00E27853"/>
    <w:rsid w:val="00E30EB3"/>
    <w:rsid w:val="00E3287F"/>
    <w:rsid w:val="00E36178"/>
    <w:rsid w:val="00E430A5"/>
    <w:rsid w:val="00E44842"/>
    <w:rsid w:val="00E464F6"/>
    <w:rsid w:val="00E47067"/>
    <w:rsid w:val="00E5248D"/>
    <w:rsid w:val="00E53CBB"/>
    <w:rsid w:val="00E5402F"/>
    <w:rsid w:val="00E54B82"/>
    <w:rsid w:val="00E612AD"/>
    <w:rsid w:val="00E63083"/>
    <w:rsid w:val="00E657CE"/>
    <w:rsid w:val="00E66082"/>
    <w:rsid w:val="00E74A1D"/>
    <w:rsid w:val="00E8073B"/>
    <w:rsid w:val="00E81328"/>
    <w:rsid w:val="00E90666"/>
    <w:rsid w:val="00E90F9F"/>
    <w:rsid w:val="00E93F54"/>
    <w:rsid w:val="00EA056F"/>
    <w:rsid w:val="00EA1060"/>
    <w:rsid w:val="00EB34DC"/>
    <w:rsid w:val="00EB547F"/>
    <w:rsid w:val="00EB7CF1"/>
    <w:rsid w:val="00EC0286"/>
    <w:rsid w:val="00EC486C"/>
    <w:rsid w:val="00EC5554"/>
    <w:rsid w:val="00EC72F6"/>
    <w:rsid w:val="00ED44D5"/>
    <w:rsid w:val="00EE1BF1"/>
    <w:rsid w:val="00EE70CC"/>
    <w:rsid w:val="00EF08C0"/>
    <w:rsid w:val="00EF3DB9"/>
    <w:rsid w:val="00EF7072"/>
    <w:rsid w:val="00F00295"/>
    <w:rsid w:val="00F03183"/>
    <w:rsid w:val="00F12458"/>
    <w:rsid w:val="00F12976"/>
    <w:rsid w:val="00F16194"/>
    <w:rsid w:val="00F214A9"/>
    <w:rsid w:val="00F2174E"/>
    <w:rsid w:val="00F2325C"/>
    <w:rsid w:val="00F27F96"/>
    <w:rsid w:val="00F30BA5"/>
    <w:rsid w:val="00F33A42"/>
    <w:rsid w:val="00F34BB2"/>
    <w:rsid w:val="00F403E5"/>
    <w:rsid w:val="00F45075"/>
    <w:rsid w:val="00F46CBC"/>
    <w:rsid w:val="00F50DA5"/>
    <w:rsid w:val="00F5354F"/>
    <w:rsid w:val="00F53764"/>
    <w:rsid w:val="00F54D37"/>
    <w:rsid w:val="00F5503B"/>
    <w:rsid w:val="00F622B6"/>
    <w:rsid w:val="00F656AD"/>
    <w:rsid w:val="00F7089C"/>
    <w:rsid w:val="00F7418B"/>
    <w:rsid w:val="00F8356F"/>
    <w:rsid w:val="00F85E40"/>
    <w:rsid w:val="00F87A79"/>
    <w:rsid w:val="00F9473C"/>
    <w:rsid w:val="00F94988"/>
    <w:rsid w:val="00FB01B5"/>
    <w:rsid w:val="00FB217D"/>
    <w:rsid w:val="00FC520C"/>
    <w:rsid w:val="00FC6A30"/>
    <w:rsid w:val="00FD458D"/>
    <w:rsid w:val="00FD5E17"/>
    <w:rsid w:val="00FE4858"/>
    <w:rsid w:val="00FF067B"/>
    <w:rsid w:val="00FF3DED"/>
    <w:rsid w:val="00FF40D9"/>
    <w:rsid w:val="00FF55CE"/>
    <w:rsid w:val="00FF6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c"/>
    </o:shapedefaults>
    <o:shapelayout v:ext="edit">
      <o:idmap v:ext="edit" data="2"/>
    </o:shapelayout>
  </w:shapeDefaults>
  <w:decimalSymbol w:val="."/>
  <w:listSeparator w:val=","/>
  <w14:docId w14:val="11573EF5"/>
  <w15:docId w15:val="{392EFE5E-BDDA-459A-9B02-27EBE720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66A"/>
    <w:rPr>
      <w:sz w:val="24"/>
      <w:szCs w:val="24"/>
      <w:lang w:eastAsia="en-US"/>
    </w:rPr>
  </w:style>
  <w:style w:type="paragraph" w:styleId="Heading1">
    <w:name w:val="heading 1"/>
    <w:basedOn w:val="Normal"/>
    <w:next w:val="Normal"/>
    <w:qFormat/>
    <w:rsid w:val="002957AB"/>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7FD3"/>
    <w:rPr>
      <w:rFonts w:ascii="Tahoma" w:hAnsi="Tahoma" w:cs="Tahoma"/>
      <w:sz w:val="16"/>
      <w:szCs w:val="16"/>
    </w:rPr>
  </w:style>
  <w:style w:type="character" w:customStyle="1" w:styleId="apple-style-span">
    <w:name w:val="apple-style-span"/>
    <w:basedOn w:val="DefaultParagraphFont"/>
    <w:rsid w:val="00444A42"/>
  </w:style>
  <w:style w:type="character" w:customStyle="1" w:styleId="apple-tab-span">
    <w:name w:val="apple-tab-span"/>
    <w:basedOn w:val="DefaultParagraphFont"/>
    <w:rsid w:val="000D1B02"/>
  </w:style>
  <w:style w:type="character" w:styleId="Hyperlink">
    <w:name w:val="Hyperlink"/>
    <w:rsid w:val="007E0F8D"/>
    <w:rPr>
      <w:color w:val="0000FF"/>
      <w:u w:val="single"/>
    </w:rPr>
  </w:style>
  <w:style w:type="paragraph" w:styleId="ListParagraph">
    <w:name w:val="List Paragraph"/>
    <w:basedOn w:val="Normal"/>
    <w:uiPriority w:val="34"/>
    <w:qFormat/>
    <w:rsid w:val="004C2288"/>
    <w:pPr>
      <w:ind w:left="720"/>
    </w:pPr>
  </w:style>
  <w:style w:type="character" w:styleId="UnresolvedMention">
    <w:name w:val="Unresolved Mention"/>
    <w:basedOn w:val="DefaultParagraphFont"/>
    <w:uiPriority w:val="99"/>
    <w:semiHidden/>
    <w:unhideWhenUsed/>
    <w:rsid w:val="00600C45"/>
    <w:rPr>
      <w:color w:val="808080"/>
      <w:shd w:val="clear" w:color="auto" w:fill="E6E6E6"/>
    </w:rPr>
  </w:style>
  <w:style w:type="paragraph" w:styleId="Header">
    <w:name w:val="header"/>
    <w:basedOn w:val="Normal"/>
    <w:link w:val="HeaderChar"/>
    <w:unhideWhenUsed/>
    <w:rsid w:val="001A7C01"/>
    <w:pPr>
      <w:tabs>
        <w:tab w:val="center" w:pos="4513"/>
        <w:tab w:val="right" w:pos="9026"/>
      </w:tabs>
    </w:pPr>
  </w:style>
  <w:style w:type="character" w:customStyle="1" w:styleId="HeaderChar">
    <w:name w:val="Header Char"/>
    <w:basedOn w:val="DefaultParagraphFont"/>
    <w:link w:val="Header"/>
    <w:rsid w:val="001A7C01"/>
    <w:rPr>
      <w:sz w:val="24"/>
      <w:szCs w:val="24"/>
      <w:lang w:eastAsia="en-US"/>
    </w:rPr>
  </w:style>
  <w:style w:type="paragraph" w:styleId="Footer">
    <w:name w:val="footer"/>
    <w:basedOn w:val="Normal"/>
    <w:link w:val="FooterChar"/>
    <w:uiPriority w:val="99"/>
    <w:unhideWhenUsed/>
    <w:rsid w:val="001A7C01"/>
    <w:pPr>
      <w:tabs>
        <w:tab w:val="center" w:pos="4513"/>
        <w:tab w:val="right" w:pos="9026"/>
      </w:tabs>
    </w:pPr>
  </w:style>
  <w:style w:type="character" w:customStyle="1" w:styleId="FooterChar">
    <w:name w:val="Footer Char"/>
    <w:basedOn w:val="DefaultParagraphFont"/>
    <w:link w:val="Footer"/>
    <w:uiPriority w:val="99"/>
    <w:rsid w:val="001A7C01"/>
    <w:rPr>
      <w:sz w:val="24"/>
      <w:szCs w:val="24"/>
      <w:lang w:eastAsia="en-US"/>
    </w:rPr>
  </w:style>
  <w:style w:type="paragraph" w:styleId="NoSpacing">
    <w:name w:val="No Spacing"/>
    <w:link w:val="NoSpacingChar"/>
    <w:uiPriority w:val="1"/>
    <w:qFormat/>
    <w:rsid w:val="00E657C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657CE"/>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3238">
      <w:bodyDiv w:val="1"/>
      <w:marLeft w:val="0"/>
      <w:marRight w:val="0"/>
      <w:marTop w:val="0"/>
      <w:marBottom w:val="0"/>
      <w:divBdr>
        <w:top w:val="none" w:sz="0" w:space="0" w:color="auto"/>
        <w:left w:val="none" w:sz="0" w:space="0" w:color="auto"/>
        <w:bottom w:val="none" w:sz="0" w:space="0" w:color="auto"/>
        <w:right w:val="none" w:sz="0" w:space="0" w:color="auto"/>
      </w:divBdr>
    </w:div>
    <w:div w:id="771823828">
      <w:bodyDiv w:val="1"/>
      <w:marLeft w:val="0"/>
      <w:marRight w:val="0"/>
      <w:marTop w:val="0"/>
      <w:marBottom w:val="0"/>
      <w:divBdr>
        <w:top w:val="none" w:sz="0" w:space="0" w:color="auto"/>
        <w:left w:val="none" w:sz="0" w:space="0" w:color="auto"/>
        <w:bottom w:val="none" w:sz="0" w:space="0" w:color="auto"/>
        <w:right w:val="none" w:sz="0" w:space="0" w:color="auto"/>
      </w:divBdr>
      <w:divsChild>
        <w:div w:id="54281643">
          <w:marLeft w:val="0"/>
          <w:marRight w:val="0"/>
          <w:marTop w:val="0"/>
          <w:marBottom w:val="0"/>
          <w:divBdr>
            <w:top w:val="none" w:sz="0" w:space="0" w:color="auto"/>
            <w:left w:val="none" w:sz="0" w:space="0" w:color="auto"/>
            <w:bottom w:val="none" w:sz="0" w:space="0" w:color="auto"/>
            <w:right w:val="none" w:sz="0" w:space="0" w:color="auto"/>
          </w:divBdr>
        </w:div>
        <w:div w:id="626660391">
          <w:marLeft w:val="0"/>
          <w:marRight w:val="0"/>
          <w:marTop w:val="0"/>
          <w:marBottom w:val="0"/>
          <w:divBdr>
            <w:top w:val="none" w:sz="0" w:space="0" w:color="auto"/>
            <w:left w:val="none" w:sz="0" w:space="0" w:color="auto"/>
            <w:bottom w:val="none" w:sz="0" w:space="0" w:color="auto"/>
            <w:right w:val="none" w:sz="0" w:space="0" w:color="auto"/>
          </w:divBdr>
        </w:div>
        <w:div w:id="147891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ngtontowncouncil.gov.uk/_UserFiles/Files/_Minutes/175908-Planning_Committee_-_Minutes_18.12.23_draft.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herefordshire.gov.uk/info/200142/planning_services/planning_application_search/details?id=233561&amp;search-term=E04000790&amp;search-service=parish&amp;search-source=Parish&amp;search-item=Kingt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tontowncouncil.gov.uk/_UserFiles/Files/_Policies/Approved%20Co-option%20Policy%202019.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ingtontowncouncil.gov.uk/_UserFiles/Files/_Minutes/169890-Meeting_-_Full_Council_-_6.11.2023_-_Minutes.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clerk@kington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KINGTON TOWN COUNCIL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72BF0F-15D7-47A9-9CB8-A9DD5323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506</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3811</CharactersWithSpaces>
  <SharedDoc>false</SharedDoc>
  <HLinks>
    <vt:vector size="6" baseType="variant">
      <vt:variant>
        <vt:i4>1900590</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AGENDA AND  SUPPORTING PAPERS</dc:subject>
  <dc:creator>Clerk</dc:creator>
  <cp:keywords/>
  <cp:lastModifiedBy>Liz Kelso</cp:lastModifiedBy>
  <cp:revision>29</cp:revision>
  <cp:lastPrinted>2023-10-30T10:08:00Z</cp:lastPrinted>
  <dcterms:created xsi:type="dcterms:W3CDTF">2024-01-03T13:30:00Z</dcterms:created>
  <dcterms:modified xsi:type="dcterms:W3CDTF">2024-01-08T12:02:00Z</dcterms:modified>
  <cp:category>Meeting to be held on Monday 6th November 2017 at The Old Police Station, Market Hall Street, Kington, commencing at 7pm</cp:category>
</cp:coreProperties>
</file>